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tabs>
          <w:tab w:leader="none" w:pos="10205" w:val="left"/>
        </w:tabs>
        <w:spacing w:line="276" w:lineRule="auto"/>
        <w:ind w:firstLine="567"/>
        <w:rPr>
          <w:rFonts w:ascii="Times New Roman" w:hAnsi="Times New Roman"/>
          <w:sz w:val="28"/>
        </w:rPr>
      </w:pPr>
    </w:p>
    <w:p w14:paraId="04000000">
      <w:pPr>
        <w:widowControl w:val="0"/>
        <w:tabs>
          <w:tab w:leader="none" w:pos="10205" w:val="left"/>
        </w:tabs>
        <w:spacing w:line="276" w:lineRule="auto"/>
        <w:ind w:firstLine="567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0"/>
          <w:bottom w:type="dxa" w:w="0"/>
        </w:tblCellMar>
      </w:tblPr>
      <w:tblGrid>
        <w:gridCol w:w="6372"/>
        <w:gridCol w:w="1783"/>
        <w:gridCol w:w="1201"/>
      </w:tblGrid>
      <w:tr>
        <w:tc>
          <w:tcPr>
            <w:tcW w:type="dxa" w:w="9356"/>
            <w:gridSpan w:val="3"/>
            <w:tcMar>
              <w:top w:type="dxa" w:w="0"/>
              <w:bottom w:type="dxa" w:w="0"/>
            </w:tcMar>
            <w:vAlign w:val="top"/>
          </w:tcPr>
          <w:p w14:paraId="05000000">
            <w:pPr>
              <w:widowControl w:val="1"/>
              <w:spacing w:after="0" w:line="288" w:lineRule="auto"/>
              <w:ind w:firstLine="0"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</w:rPr>
              <w:drawing>
                <wp:inline>
                  <wp:extent cx="671830" cy="83185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71830" cy="8318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6000000">
            <w:pPr>
              <w:widowControl w:val="1"/>
              <w:spacing w:after="0" w:line="240" w:lineRule="auto"/>
              <w:ind w:firstLine="0"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 МУНИЦИПАЛЬНОГО</w:t>
            </w:r>
            <w:r>
              <w:rPr>
                <w:rFonts w:ascii="XO Thames" w:hAnsi="XO Thames"/>
                <w:b w:val="1"/>
                <w:sz w:val="28"/>
              </w:rPr>
              <w:t xml:space="preserve"> ОКРУГА</w:t>
            </w:r>
          </w:p>
          <w:p w14:paraId="07000000">
            <w:pPr>
              <w:widowControl w:val="1"/>
              <w:spacing w:after="0" w:line="288" w:lineRule="auto"/>
              <w:ind w:firstLine="0"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ТВЕРСКОЙ</w:t>
            </w:r>
            <w:r>
              <w:rPr>
                <w:rFonts w:ascii="XO Thames" w:hAnsi="XO Thames"/>
                <w:b w:val="1"/>
                <w:sz w:val="28"/>
              </w:rPr>
              <w:t xml:space="preserve"> ОБЛАСТИ</w:t>
            </w:r>
          </w:p>
          <w:p w14:paraId="08000000">
            <w:pPr>
              <w:widowControl w:val="1"/>
              <w:spacing w:after="0" w:line="240" w:lineRule="auto"/>
              <w:ind w:firstLine="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</w:rPr>
              <mc:AlternateContent>
                <mc:Choice Requires="wpg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-5290184</wp:posOffset>
                      </wp:positionH>
                      <wp:positionV relativeFrom="page">
                        <wp:posOffset>1845124</wp:posOffset>
                      </wp:positionV>
                      <wp:extent cx="198119" cy="236220"/>
                      <wp:wrapNone/>
                      <wp:docPr hidden="false" id="3" name="Picture 3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false" flipV="false" rot="0">
                                <a:off x="0" y="0"/>
                                <a:ext cx="198119" cy="236220"/>
                                <a:chOff x="0" y="0"/>
                                <a:chExt cx="198119" cy="236220"/>
                              </a:xfrm>
                            </wpg:grpSpPr>
                            <wps:wsp>
                              <wps:cNvSpPr txBox="false"/>
                              <wps:spPr>
                                <a:xfrm flipH="false" flipV="false" rot="0">
                                  <a:off x="0" y="0"/>
                                  <a:ext cx="56605" cy="236220"/>
                                </a:xfrm>
                                <a:custGeom>
                                  <a:avLst/>
                                  <a:gdLst>
                                    <a:gd fmla="val 0" name="COTextRectL"/>
                                    <a:gd fmla="val 0" name="COTextRectT"/>
                                    <a:gd fmla="val 1" name="COTextRectR"/>
                                    <a:gd fmla="val 1" name="COTextRectB"/>
                                    <a:gd fmla="val 0" name="ODFLeft"/>
                                    <a:gd fmla="val 0" name="ODFTop"/>
                                    <a:gd fmla="val 21600" name="ODFRight"/>
                                    <a:gd fmla="val 21600" name="ODFBottom"/>
                                    <a:gd fmla="val 21600" name="ODFWidth"/>
                                    <a:gd fmla="val 21600" name="ODFHeight"/>
                                    <a:gd fmla="*/ COTextRectL w 1" name="OXMLTextRectL"/>
                                    <a:gd fmla="*/ COTextRectT h 1" name="OXMLTextRectT"/>
                                    <a:gd fmla="*/ COTextRectR w 1" name="OXMLTextRectR"/>
                                    <a:gd fmla="*/ COTextRectB h 1" name="OXMLTextRectB"/>
                                  </a:gdLst>
                                  <a:rect b="OXMLTextRectB" l="OXMLTextRectL" r="OXMLTextRectR" t="OXMLTextRectT"/>
                                  <a:pathLst>
                                    <a:path fill="norm" h="21600" stroke="true" w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000000">
                                    <w:pPr>
                                      <w:pStyle w:val="Style_3"/>
                                      <w:widowControl w:val="0"/>
                                      <w:spacing w:after="0" w:line="240" w:lineRule="auto"/>
                                      <w:ind/>
                                      <w:rPr>
                                        <w:rFonts w:ascii="Times New Roman" w:hAnsi="Times New Roman"/>
                                        <w:color w:val="000000"/>
                                        <w:spacing w:val="0"/>
                                      </w:rPr>
                                    </w:pPr>
                                  </w:p>
                                </w:txbxContent>
                              </wps:txbx>
                              <wps:bodyPr anchor="t" bIns="0" lIns="288036" rIns="0" tIns="0">
                                <a:noAutofit/>
                              </wps:bodyPr>
                            </wps:wsp>
                            <wps:wsp>
                              <wps:cNvSpPr txBox="false"/>
                              <wps:spPr>
                                <a:xfrm flipH="false" flipV="false" rot="0">
                                  <a:off x="164575" y="0"/>
                                  <a:ext cx="33544" cy="236220"/>
                                </a:xfrm>
                                <a:custGeom>
                                  <a:avLst/>
                                  <a:gdLst>
                                    <a:gd fmla="val 0" name="COTextRectL"/>
                                    <a:gd fmla="val 0" name="COTextRectT"/>
                                    <a:gd fmla="val 1" name="COTextRectR"/>
                                    <a:gd fmla="val 1" name="COTextRectB"/>
                                    <a:gd fmla="val 0" name="ODFLeft"/>
                                    <a:gd fmla="val 0" name="ODFTop"/>
                                    <a:gd fmla="val 21600" name="ODFRight"/>
                                    <a:gd fmla="val 21600" name="ODFBottom"/>
                                    <a:gd fmla="val 21600" name="ODFWidth"/>
                                    <a:gd fmla="val 21600" name="ODFHeight"/>
                                    <a:gd fmla="*/ COTextRectL w 1" name="OXMLTextRectL"/>
                                    <a:gd fmla="*/ COTextRectT h 1" name="OXMLTextRectT"/>
                                    <a:gd fmla="*/ COTextRectR w 1" name="OXMLTextRectR"/>
                                    <a:gd fmla="*/ COTextRectB h 1" name="OXMLTextRectB"/>
                                  </a:gdLst>
                                  <a:rect b="OXMLTextRectB" l="OXMLTextRectL" r="OXMLTextRectR" t="OXMLTextRectT"/>
                                  <a:pathLst>
                                    <a:path fill="norm" h="21600" stroke="true" w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000000">
                                    <w:pPr>
                                      <w:pStyle w:val="Style_3"/>
                                      <w:widowControl w:val="0"/>
                                      <w:spacing w:after="0" w:line="240" w:lineRule="auto"/>
                                      <w:ind/>
                                      <w:rPr>
                                        <w:color w:val="000000"/>
                                        <w:spacing w:val="0"/>
                                      </w:rPr>
                                    </w:pPr>
                                  </w:p>
                                </w:txbxContent>
                              </wps:txbx>
                              <wps:bodyPr anchor="t" bIns="0" lIns="288036" rIns="0" tIns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XO Thames" w:hAnsi="XO Thames"/>
                <w:b w:val="1"/>
                <w:sz w:val="28"/>
              </w:rPr>
              <w:t>Р</w:t>
            </w:r>
            <w:r>
              <w:rPr>
                <w:rFonts w:ascii="XO Thames" w:hAnsi="XO Thames"/>
                <w:b w:val="1"/>
                <w:sz w:val="28"/>
              </w:rPr>
              <w:t xml:space="preserve"> Е</w:t>
            </w:r>
            <w:r>
              <w:rPr>
                <w:rFonts w:ascii="XO Thames" w:hAnsi="XO Thames"/>
                <w:b w:val="1"/>
                <w:sz w:val="28"/>
              </w:rPr>
              <w:t xml:space="preserve"> Ш</w:t>
            </w:r>
            <w:r>
              <w:rPr>
                <w:rFonts w:ascii="XO Thames" w:hAnsi="XO Thames"/>
                <w:b w:val="1"/>
                <w:sz w:val="28"/>
              </w:rPr>
              <w:t xml:space="preserve"> Е</w:t>
            </w:r>
            <w:r>
              <w:rPr>
                <w:rFonts w:ascii="XO Thames" w:hAnsi="XO Thames"/>
                <w:b w:val="1"/>
                <w:sz w:val="28"/>
              </w:rPr>
              <w:t xml:space="preserve"> Н</w:t>
            </w:r>
            <w:r>
              <w:rPr>
                <w:rFonts w:ascii="XO Thames" w:hAnsi="XO Thames"/>
                <w:b w:val="1"/>
                <w:sz w:val="28"/>
              </w:rPr>
              <w:t xml:space="preserve"> И</w:t>
            </w:r>
            <w:r>
              <w:rPr>
                <w:rFonts w:ascii="XO Thames" w:hAnsi="XO Thames"/>
                <w:b w:val="1"/>
                <w:sz w:val="28"/>
              </w:rPr>
              <w:t xml:space="preserve"> Е</w:t>
            </w:r>
          </w:p>
          <w:p w14:paraId="0B000000">
            <w:pPr>
              <w:widowControl w:val="1"/>
              <w:spacing w:after="0" w:line="240" w:lineRule="auto"/>
              <w:ind w:firstLine="0"/>
              <w:jc w:val="center"/>
              <w:rPr>
                <w:rFonts w:ascii="XO Thames" w:hAnsi="XO Thames"/>
                <w:b w:val="1"/>
                <w:sz w:val="28"/>
              </w:rPr>
            </w:pPr>
          </w:p>
          <w:p w14:paraId="0C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after="0" w:line="360" w:lineRule="auto"/>
              <w:ind w:firstLine="0"/>
              <w:jc w:val="left"/>
              <w:rPr>
                <w:rFonts w:ascii="XO Thames" w:hAnsi="XO Thames"/>
                <w:sz w:val="28"/>
                <w:u w:val="none"/>
              </w:rPr>
            </w:pPr>
            <w:r>
              <w:rPr>
                <w:rFonts w:ascii="XO Thames" w:hAnsi="XO Thames"/>
                <w:sz w:val="28"/>
              </w:rPr>
              <w:t>от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b w:val="0"/>
                <w:sz w:val="28"/>
                <w:u w:val="single"/>
              </w:rPr>
              <w:t xml:space="preserve"> 30.09.2025  </w:t>
            </w:r>
            <w:r>
              <w:rPr>
                <w:rFonts w:ascii="XO Thames" w:hAnsi="XO Thames"/>
                <w:b w:val="0"/>
                <w:sz w:val="28"/>
                <w:u w:val="single"/>
              </w:rPr>
              <w:tab/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               г</w:t>
            </w:r>
            <w:r>
              <w:rPr>
                <w:rFonts w:ascii="XO Thames" w:hAnsi="XO Thames"/>
                <w:sz w:val="28"/>
              </w:rPr>
              <w:t xml:space="preserve">. Кашин                                               </w:t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  <w:u w:val="single"/>
              </w:rPr>
              <w:t xml:space="preserve"> 176</w:t>
            </w:r>
          </w:p>
        </w:tc>
      </w:tr>
      <w:tr>
        <w:trPr>
          <w:trHeight w:hRule="atLeast" w:val="913"/>
        </w:trPr>
        <w:tc>
          <w:tcPr>
            <w:tcW w:type="dxa" w:w="6372"/>
            <w:tcMar>
              <w:top w:type="dxa" w:w="0"/>
              <w:bottom w:type="dxa" w:w="0"/>
            </w:tcMar>
            <w:vAlign w:val="top"/>
          </w:tcPr>
          <w:p w14:paraId="0D000000">
            <w:pPr>
              <w:widowControl w:val="1"/>
              <w:spacing w:after="0" w:line="240" w:lineRule="auto"/>
              <w:ind w:firstLine="0"/>
              <w:jc w:val="left"/>
              <w:outlineLvl w:val="0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Об</w:t>
            </w:r>
            <w:r>
              <w:rPr>
                <w:rFonts w:ascii="XO Thames" w:hAnsi="XO Thames"/>
                <w:sz w:val="28"/>
              </w:rPr>
              <w:t xml:space="preserve"> утверждении</w:t>
            </w:r>
            <w:r>
              <w:rPr>
                <w:rFonts w:ascii="XO Thames" w:hAnsi="XO Thames"/>
                <w:sz w:val="28"/>
              </w:rPr>
              <w:t xml:space="preserve"> Положения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об</w:t>
            </w:r>
            <w:r>
              <w:rPr>
                <w:rFonts w:ascii="XO Thames" w:hAnsi="XO Thames"/>
                <w:sz w:val="28"/>
              </w:rPr>
              <w:t xml:space="preserve"> оплате</w:t>
            </w:r>
            <w:r>
              <w:rPr>
                <w:rFonts w:ascii="XO Thames" w:hAnsi="XO Thames"/>
                <w:sz w:val="28"/>
              </w:rPr>
              <w:t xml:space="preserve"> труда</w:t>
            </w:r>
            <w:r>
              <w:rPr>
                <w:rFonts w:ascii="XO Thames" w:hAnsi="XO Thames"/>
                <w:sz w:val="28"/>
              </w:rPr>
              <w:t xml:space="preserve"> </w:t>
            </w:r>
          </w:p>
          <w:p w14:paraId="0E000000">
            <w:pPr>
              <w:widowControl w:val="1"/>
              <w:spacing w:after="0" w:line="240" w:lineRule="auto"/>
              <w:ind w:firstLine="0"/>
              <w:jc w:val="left"/>
              <w:outlineLvl w:val="0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и</w:t>
            </w:r>
            <w:r>
              <w:rPr>
                <w:rFonts w:ascii="XO Thames" w:hAnsi="XO Thames"/>
                <w:sz w:val="28"/>
              </w:rPr>
              <w:t xml:space="preserve"> дополнительных</w:t>
            </w:r>
            <w:r>
              <w:rPr>
                <w:rFonts w:ascii="XO Thames" w:hAnsi="XO Thames"/>
                <w:sz w:val="28"/>
              </w:rPr>
              <w:t xml:space="preserve"> гарантиях</w:t>
            </w:r>
            <w:r>
              <w:rPr>
                <w:rFonts w:ascii="XO Thames" w:hAnsi="XO Thames"/>
                <w:sz w:val="28"/>
              </w:rPr>
              <w:t xml:space="preserve"> </w:t>
            </w:r>
          </w:p>
          <w:p w14:paraId="0F000000">
            <w:pPr>
              <w:widowControl w:val="1"/>
              <w:spacing w:after="0" w:line="240" w:lineRule="auto"/>
              <w:ind w:firstLine="0"/>
              <w:jc w:val="left"/>
              <w:outlineLvl w:val="0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Главы</w:t>
            </w:r>
            <w:r>
              <w:rPr>
                <w:rFonts w:ascii="XO Thames" w:hAnsi="XO Thames"/>
                <w:sz w:val="28"/>
              </w:rPr>
              <w:t xml:space="preserve"> Кашинского</w:t>
            </w:r>
            <w:r>
              <w:rPr>
                <w:rFonts w:ascii="XO Thames" w:hAnsi="XO Thames"/>
                <w:sz w:val="28"/>
              </w:rPr>
              <w:t xml:space="preserve"> муниципального</w:t>
            </w:r>
            <w:r>
              <w:rPr>
                <w:rFonts w:ascii="XO Thames" w:hAnsi="XO Thames"/>
                <w:sz w:val="28"/>
              </w:rPr>
              <w:t xml:space="preserve"> округа </w:t>
            </w:r>
          </w:p>
          <w:p w14:paraId="10000000">
            <w:pPr>
              <w:widowControl w:val="1"/>
              <w:spacing w:after="0" w:line="240" w:lineRule="auto"/>
              <w:ind w:firstLine="0"/>
              <w:jc w:val="left"/>
              <w:outlineLvl w:val="0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Тверской области</w:t>
            </w:r>
          </w:p>
        </w:tc>
        <w:tc>
          <w:tcPr>
            <w:tcW w:type="dxa" w:w="1783"/>
            <w:tcMar>
              <w:top w:type="dxa" w:w="0"/>
              <w:bottom w:type="dxa" w:w="0"/>
            </w:tcMar>
            <w:vAlign w:val="top"/>
          </w:tcPr>
          <w:p w14:paraId="11000000">
            <w:pPr>
              <w:widowControl w:val="0"/>
              <w:tabs>
                <w:tab w:leader="none" w:pos="4358" w:val="left"/>
              </w:tabs>
              <w:spacing w:after="0" w:line="240" w:lineRule="auto"/>
              <w:ind w:firstLine="0" w:right="-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201"/>
            <w:tcMar>
              <w:top w:type="dxa" w:w="0"/>
              <w:bottom w:type="dxa" w:w="0"/>
            </w:tcMar>
          </w:tcPr>
          <w:p/>
        </w:tc>
      </w:tr>
    </w:tbl>
    <w:p w14:paraId="12000000">
      <w:pPr>
        <w:widowControl w:val="1"/>
        <w:ind w:firstLine="708"/>
        <w:outlineLvl w:val="0"/>
        <w:rPr>
          <w:rFonts w:ascii="XO Thames" w:hAnsi="XO Thames"/>
          <w:sz w:val="28"/>
        </w:rPr>
      </w:pPr>
    </w:p>
    <w:p w14:paraId="13000000">
      <w:pPr>
        <w:widowControl w:val="1"/>
        <w:ind w:firstLine="708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</w:t>
      </w:r>
      <w:r>
        <w:rPr>
          <w:rStyle w:val="Style_3_ch"/>
          <w:rFonts w:ascii="XO Thames" w:hAnsi="XO Thames"/>
          <w:sz w:val="28"/>
        </w:rPr>
        <w:t>уководствуясь</w:t>
      </w:r>
      <w:r>
        <w:rPr>
          <w:rStyle w:val="Style_3_ch"/>
          <w:rFonts w:ascii="XO Thames" w:hAnsi="XO Thames"/>
          <w:sz w:val="28"/>
        </w:rPr>
        <w:t xml:space="preserve"> Федеральным</w:t>
      </w:r>
      <w:r>
        <w:rPr>
          <w:rStyle w:val="Style_3_ch"/>
          <w:rFonts w:ascii="XO Thames" w:hAnsi="XO Thames"/>
          <w:sz w:val="28"/>
        </w:rPr>
        <w:t xml:space="preserve"> законом</w:t>
      </w:r>
      <w:r>
        <w:rPr>
          <w:rStyle w:val="Style_3_ch"/>
          <w:rFonts w:ascii="XO Thames" w:hAnsi="XO Thames"/>
          <w:sz w:val="28"/>
        </w:rPr>
        <w:t xml:space="preserve"> </w:t>
      </w:r>
      <w:r>
        <w:rPr>
          <w:rStyle w:val="Style_3_ch"/>
          <w:rFonts w:ascii="XO Thames" w:hAnsi="XO Thames"/>
          <w:sz w:val="28"/>
        </w:rPr>
        <w:t>от 20.03.2025 №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3_ch"/>
          <w:rFonts w:ascii="XO Thames" w:hAnsi="XO Thames"/>
          <w:sz w:val="28"/>
        </w:rPr>
        <w:t>33-ФЗ «Об общих принципах организации местного самоуправления в единой системе публичной власти»</w:t>
      </w:r>
      <w:r>
        <w:rPr>
          <w:rStyle w:val="Style_3_ch"/>
          <w:rFonts w:ascii="XO Thames" w:hAnsi="XO Thames"/>
          <w:sz w:val="28"/>
        </w:rPr>
        <w:t>,</w:t>
      </w:r>
      <w:r>
        <w:rPr>
          <w:rStyle w:val="Style_3_ch"/>
          <w:rFonts w:ascii="XO Thames" w:hAnsi="XO Thames"/>
          <w:sz w:val="28"/>
        </w:rPr>
        <w:t xml:space="preserve"> з</w:t>
      </w:r>
      <w:r>
        <w:rPr>
          <w:rStyle w:val="Style_3_ch"/>
          <w:rFonts w:ascii="XO Thames" w:hAnsi="XO Thames"/>
          <w:sz w:val="28"/>
        </w:rPr>
        <w:t>аконом Тверской области от 10.10.2024 №</w:t>
      </w:r>
      <w:r>
        <w:rPr>
          <w:rStyle w:val="Style_3_ch"/>
          <w:rFonts w:ascii="XO Thames" w:hAnsi="XO Thames"/>
          <w:sz w:val="28"/>
        </w:rPr>
        <w:t> </w:t>
      </w:r>
      <w:r>
        <w:rPr>
          <w:rStyle w:val="Style_3_ch"/>
          <w:rFonts w:ascii="XO Thames" w:hAnsi="XO Thames"/>
          <w:sz w:val="28"/>
        </w:rPr>
        <w:t>39-ЗО «О наделении муниципального образования Кашинский городской округ Тверской области статусом муниципального округа и внесении изменений в отдельные законы Тверской области</w:t>
      </w:r>
      <w:r>
        <w:rPr>
          <w:rStyle w:val="Style_3_ch"/>
          <w:rFonts w:ascii="XO Thames" w:hAnsi="XO Thames"/>
          <w:sz w:val="28"/>
        </w:rPr>
        <w:t>», законом</w:t>
      </w:r>
      <w:r>
        <w:rPr>
          <w:rStyle w:val="Style_3_ch"/>
          <w:rFonts w:ascii="XO Thames" w:hAnsi="XO Thames"/>
          <w:sz w:val="28"/>
        </w:rPr>
        <w:t xml:space="preserve"> Тверской</w:t>
      </w:r>
      <w:r>
        <w:rPr>
          <w:rStyle w:val="Style_3_ch"/>
          <w:rFonts w:ascii="XO Thames" w:hAnsi="XO Thames"/>
          <w:sz w:val="28"/>
        </w:rPr>
        <w:t xml:space="preserve"> области</w:t>
      </w:r>
      <w:r>
        <w:rPr>
          <w:rStyle w:val="Style_3_ch"/>
          <w:rFonts w:ascii="XO Thames" w:hAnsi="XO Thames"/>
          <w:sz w:val="28"/>
        </w:rPr>
        <w:t xml:space="preserve"> от</w:t>
      </w:r>
      <w:r>
        <w:rPr>
          <w:rStyle w:val="Style_3_ch"/>
          <w:rFonts w:ascii="XO Thames" w:hAnsi="XO Thames"/>
          <w:sz w:val="28"/>
        </w:rPr>
        <w:t xml:space="preserve"> 15.07.</w:t>
      </w:r>
      <w:r>
        <w:rPr>
          <w:rStyle w:val="Style_3_ch"/>
          <w:rFonts w:ascii="XO Thames" w:hAnsi="XO Thames"/>
          <w:sz w:val="28"/>
        </w:rPr>
        <w:t>2015 №</w:t>
      </w:r>
      <w:r>
        <w:rPr>
          <w:rStyle w:val="Style_3_ch"/>
          <w:rFonts w:ascii="XO Thames" w:hAnsi="XO Thames"/>
          <w:sz w:val="28"/>
        </w:rPr>
        <w:t xml:space="preserve"> 76-ЗО</w:t>
      </w:r>
      <w:r>
        <w:rPr>
          <w:rStyle w:val="Style_3_ch"/>
          <w:rFonts w:ascii="XO Thames" w:hAnsi="XO Thames"/>
          <w:sz w:val="28"/>
        </w:rPr>
        <w:t xml:space="preserve"> «Об</w:t>
      </w:r>
      <w:r>
        <w:rPr>
          <w:rStyle w:val="Style_3_ch"/>
          <w:rFonts w:ascii="XO Thames" w:hAnsi="XO Thames"/>
          <w:sz w:val="28"/>
        </w:rPr>
        <w:t xml:space="preserve"> отдельных</w:t>
      </w:r>
      <w:r>
        <w:rPr>
          <w:rStyle w:val="Style_3_ch"/>
          <w:rFonts w:ascii="XO Thames" w:hAnsi="XO Thames"/>
          <w:sz w:val="28"/>
        </w:rPr>
        <w:t xml:space="preserve"> вопросах</w:t>
      </w:r>
      <w:r>
        <w:rPr>
          <w:rStyle w:val="Style_3_ch"/>
          <w:rFonts w:ascii="XO Thames" w:hAnsi="XO Thames"/>
          <w:sz w:val="28"/>
        </w:rPr>
        <w:t>, связанных</w:t>
      </w:r>
      <w:r>
        <w:rPr>
          <w:rStyle w:val="Style_3_ch"/>
          <w:rFonts w:ascii="XO Thames" w:hAnsi="XO Thames"/>
          <w:sz w:val="28"/>
        </w:rPr>
        <w:t xml:space="preserve"> с</w:t>
      </w:r>
      <w:r>
        <w:rPr>
          <w:rStyle w:val="Style_3_ch"/>
          <w:rFonts w:ascii="XO Thames" w:hAnsi="XO Thames"/>
          <w:sz w:val="28"/>
        </w:rPr>
        <w:t xml:space="preserve"> осуществлением</w:t>
      </w:r>
      <w:r>
        <w:rPr>
          <w:rStyle w:val="Style_3_ch"/>
          <w:rFonts w:ascii="XO Thames" w:hAnsi="XO Thames"/>
          <w:sz w:val="28"/>
        </w:rPr>
        <w:t xml:space="preserve"> полно</w:t>
      </w:r>
      <w:r>
        <w:rPr>
          <w:rStyle w:val="Style_3_ch"/>
          <w:rFonts w:ascii="XO Thames" w:hAnsi="XO Thames"/>
          <w:sz w:val="28"/>
        </w:rPr>
        <w:t>мочий</w:t>
      </w:r>
      <w:r>
        <w:rPr>
          <w:rStyle w:val="Style_3_ch"/>
          <w:rFonts w:ascii="XO Thames" w:hAnsi="XO Thames"/>
          <w:sz w:val="28"/>
        </w:rPr>
        <w:t xml:space="preserve"> лиц</w:t>
      </w:r>
      <w:r>
        <w:rPr>
          <w:rStyle w:val="Style_3_ch"/>
          <w:rFonts w:ascii="XO Thames" w:hAnsi="XO Thames"/>
          <w:sz w:val="28"/>
        </w:rPr>
        <w:t>, замещающих</w:t>
      </w:r>
      <w:r>
        <w:rPr>
          <w:rStyle w:val="Style_3_ch"/>
          <w:rFonts w:ascii="XO Thames" w:hAnsi="XO Thames"/>
          <w:sz w:val="28"/>
        </w:rPr>
        <w:t xml:space="preserve"> муниципальные</w:t>
      </w:r>
      <w:r>
        <w:rPr>
          <w:rStyle w:val="Style_3_ch"/>
          <w:rFonts w:ascii="XO Thames" w:hAnsi="XO Thames"/>
          <w:sz w:val="28"/>
        </w:rPr>
        <w:t xml:space="preserve"> должности</w:t>
      </w:r>
      <w:r>
        <w:rPr>
          <w:rStyle w:val="Style_3_ch"/>
          <w:rFonts w:ascii="XO Thames" w:hAnsi="XO Thames"/>
          <w:sz w:val="28"/>
        </w:rPr>
        <w:t xml:space="preserve"> в</w:t>
      </w:r>
      <w:r>
        <w:rPr>
          <w:rStyle w:val="Style_3_ch"/>
          <w:rFonts w:ascii="XO Thames" w:hAnsi="XO Thames"/>
          <w:sz w:val="28"/>
        </w:rPr>
        <w:t xml:space="preserve"> Тверской</w:t>
      </w:r>
      <w:r>
        <w:rPr>
          <w:rStyle w:val="Style_3_ch"/>
          <w:rFonts w:ascii="XO Thames" w:hAnsi="XO Thames"/>
          <w:sz w:val="28"/>
        </w:rPr>
        <w:t xml:space="preserve"> области»</w:t>
      </w:r>
      <w:r>
        <w:rPr>
          <w:rStyle w:val="Style_3_ch"/>
          <w:rFonts w:ascii="XO Thames" w:hAnsi="XO Thames"/>
          <w:sz w:val="28"/>
        </w:rPr>
        <w:t>, Уставом</w:t>
      </w:r>
      <w:r>
        <w:rPr>
          <w:rStyle w:val="Style_3_ch"/>
          <w:rFonts w:ascii="XO Thames" w:hAnsi="XO Thames"/>
          <w:sz w:val="28"/>
        </w:rPr>
        <w:t xml:space="preserve"> Кашинского</w:t>
      </w:r>
      <w:r>
        <w:rPr>
          <w:rStyle w:val="Style_3_ch"/>
          <w:rFonts w:ascii="XO Thames" w:hAnsi="XO Thames"/>
          <w:sz w:val="28"/>
        </w:rPr>
        <w:t xml:space="preserve"> муницип</w:t>
      </w:r>
      <w:r>
        <w:rPr>
          <w:rFonts w:ascii="XO Thames" w:hAnsi="XO Thames"/>
          <w:sz w:val="28"/>
        </w:rPr>
        <w:t>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</w:t>
      </w:r>
      <w:r>
        <w:rPr>
          <w:rFonts w:ascii="XO Thames" w:hAnsi="XO Thames"/>
          <w:sz w:val="28"/>
        </w:rPr>
        <w:t xml:space="preserve"> области</w:t>
      </w:r>
      <w:r>
        <w:rPr>
          <w:rFonts w:ascii="XO Thames" w:hAnsi="XO Thames"/>
          <w:sz w:val="28"/>
        </w:rPr>
        <w:t xml:space="preserve">, </w:t>
      </w:r>
    </w:p>
    <w:tbl>
      <w:tblPr>
        <w:tblStyle w:val="Style_2"/>
        <w:tblW w:type="auto" w:w="0"/>
        <w:jc w:val="left"/>
        <w:tblLayout w:type="fixed"/>
      </w:tblPr>
      <w:tblGrid>
        <w:gridCol w:w="465"/>
        <w:gridCol w:w="8310"/>
        <w:gridCol w:w="581"/>
      </w:tblGrid>
      <w:tr>
        <w:tc>
          <w:tcPr>
            <w:tcW w:type="dxa" w:w="465"/>
            <w:vAlign w:val="top"/>
          </w:tcPr>
          <w:p w14:paraId="14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310"/>
            <w:vAlign w:val="top"/>
          </w:tcPr>
          <w:p w14:paraId="15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81"/>
            <w:vAlign w:val="top"/>
          </w:tcPr>
          <w:p w14:paraId="16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65"/>
            <w:vAlign w:val="top"/>
          </w:tcPr>
          <w:p w14:paraId="17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310"/>
            <w:vAlign w:val="top"/>
          </w:tcPr>
          <w:p w14:paraId="18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0"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t>ДУМА КАШИНСКОГО</w:t>
            </w:r>
            <w:r>
              <w:rPr>
                <w:rFonts w:ascii="XO Thames" w:hAnsi="XO Thames"/>
                <w:b w:val="1"/>
                <w:sz w:val="28"/>
              </w:rPr>
              <w:t xml:space="preserve"> МУНИЦИПАЛЬНОГО</w:t>
            </w:r>
            <w:r>
              <w:rPr>
                <w:rFonts w:ascii="XO Thames" w:hAnsi="XO Thames"/>
                <w:b w:val="1"/>
                <w:sz w:val="28"/>
              </w:rPr>
              <w:t xml:space="preserve"> ОКРУГА</w:t>
            </w:r>
            <w:r>
              <w:rPr>
                <w:rFonts w:ascii="XO Thames" w:hAnsi="XO Thames"/>
                <w:b w:val="1"/>
                <w:sz w:val="28"/>
              </w:rPr>
              <w:t xml:space="preserve"> ТВЕРСКОЙ ОБЛАСТИ РЕШИЛА</w:t>
            </w:r>
            <w:r>
              <w:rPr>
                <w:rFonts w:ascii="XO Thames" w:hAnsi="XO Thames"/>
                <w:b w:val="1"/>
                <w:sz w:val="28"/>
              </w:rPr>
              <w:t>:</w:t>
            </w:r>
          </w:p>
        </w:tc>
        <w:tc>
          <w:tcPr>
            <w:tcW w:type="dxa" w:w="581"/>
            <w:vAlign w:val="top"/>
          </w:tcPr>
          <w:p w14:paraId="19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65"/>
            <w:vAlign w:val="top"/>
          </w:tcPr>
          <w:p w14:paraId="1A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310"/>
            <w:vAlign w:val="top"/>
          </w:tcPr>
          <w:p w14:paraId="1B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81"/>
            <w:vAlign w:val="top"/>
          </w:tcPr>
          <w:p w14:paraId="1C000000">
            <w:pPr>
              <w:widowControl w:val="0"/>
              <w:tabs>
                <w:tab w:leader="none" w:pos="10205" w:val="left"/>
              </w:tabs>
              <w:spacing w:after="0" w:line="240" w:lineRule="auto"/>
              <w:ind w:firstLine="709"/>
              <w:rPr>
                <w:rFonts w:ascii="Times New Roman" w:hAnsi="Times New Roman"/>
                <w:sz w:val="28"/>
              </w:rPr>
            </w:pPr>
          </w:p>
        </w:tc>
      </w:tr>
    </w:tbl>
    <w:p w14:paraId="1D000000">
      <w:pPr>
        <w:widowControl w:val="0"/>
        <w:ind w:firstLine="737" w:lef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Утвердить</w:t>
      </w:r>
      <w:r>
        <w:rPr>
          <w:rFonts w:ascii="XO Thames" w:hAnsi="XO Thames"/>
          <w:sz w:val="28"/>
        </w:rPr>
        <w:t xml:space="preserve"> Положение</w:t>
      </w:r>
      <w:r>
        <w:rPr>
          <w:rFonts w:ascii="XO Thames" w:hAnsi="XO Thames"/>
          <w:sz w:val="28"/>
        </w:rPr>
        <w:t xml:space="preserve"> об</w:t>
      </w:r>
      <w:r>
        <w:rPr>
          <w:rFonts w:ascii="XO Thames" w:hAnsi="XO Thames"/>
          <w:sz w:val="28"/>
        </w:rPr>
        <w:t xml:space="preserve"> оплате</w:t>
      </w:r>
      <w:r>
        <w:rPr>
          <w:rFonts w:ascii="XO Thames" w:hAnsi="XO Thames"/>
          <w:sz w:val="28"/>
        </w:rPr>
        <w:t xml:space="preserve"> труда</w:t>
      </w:r>
      <w:r>
        <w:rPr>
          <w:rFonts w:ascii="XO Thames" w:hAnsi="XO Thames"/>
          <w:sz w:val="28"/>
        </w:rPr>
        <w:t xml:space="preserve"> и</w:t>
      </w:r>
      <w:r>
        <w:rPr>
          <w:rFonts w:ascii="XO Thames" w:hAnsi="XO Thames"/>
          <w:sz w:val="28"/>
        </w:rPr>
        <w:t xml:space="preserve"> дополнительных</w:t>
      </w:r>
      <w:r>
        <w:rPr>
          <w:rFonts w:ascii="XO Thames" w:hAnsi="XO Thames"/>
          <w:sz w:val="28"/>
        </w:rPr>
        <w:t xml:space="preserve"> гарантиях</w:t>
      </w:r>
      <w:r>
        <w:rPr>
          <w:rFonts w:ascii="XO Thames" w:hAnsi="XO Thames"/>
          <w:sz w:val="28"/>
        </w:rPr>
        <w:t xml:space="preserve"> Главы</w:t>
      </w:r>
      <w:r>
        <w:rPr>
          <w:rFonts w:ascii="XO Thames" w:hAnsi="XO Thames"/>
          <w:sz w:val="28"/>
        </w:rPr>
        <w:t xml:space="preserve"> Кашинского</w:t>
      </w:r>
      <w:r>
        <w:rPr>
          <w:rFonts w:ascii="XO Thames" w:hAnsi="XO Thames"/>
          <w:sz w:val="28"/>
        </w:rPr>
        <w:t xml:space="preserve">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согласно</w:t>
      </w:r>
      <w:r>
        <w:rPr>
          <w:rFonts w:ascii="XO Thames" w:hAnsi="XO Thames"/>
          <w:sz w:val="28"/>
        </w:rPr>
        <w:t xml:space="preserve"> приложению</w:t>
      </w:r>
      <w:r>
        <w:rPr>
          <w:rFonts w:ascii="XO Thames" w:hAnsi="XO Thames"/>
          <w:sz w:val="28"/>
        </w:rPr>
        <w:t xml:space="preserve"> (дале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 xml:space="preserve"> Положение</w:t>
      </w:r>
      <w:r>
        <w:rPr>
          <w:rFonts w:ascii="XO Thames" w:hAnsi="XO Thames"/>
          <w:sz w:val="28"/>
        </w:rPr>
        <w:t>)</w:t>
      </w:r>
      <w:r>
        <w:rPr>
          <w:rFonts w:ascii="XO Thames" w:hAnsi="XO Thames"/>
          <w:sz w:val="28"/>
        </w:rPr>
        <w:t>.</w:t>
      </w:r>
    </w:p>
    <w:p w14:paraId="1E000000">
      <w:pPr>
        <w:widowControl w:val="0"/>
        <w:ind w:firstLine="737" w:lef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Признать</w:t>
      </w:r>
      <w:r>
        <w:rPr>
          <w:rFonts w:ascii="XO Thames" w:hAnsi="XO Thames"/>
          <w:sz w:val="28"/>
        </w:rPr>
        <w:t xml:space="preserve"> утратившим</w:t>
      </w:r>
      <w:r>
        <w:rPr>
          <w:rFonts w:ascii="XO Thames" w:hAnsi="XO Thames"/>
          <w:sz w:val="28"/>
        </w:rPr>
        <w:t xml:space="preserve"> силу</w:t>
      </w:r>
      <w:r>
        <w:rPr>
          <w:rFonts w:ascii="XO Thames" w:hAnsi="XO Thames"/>
          <w:sz w:val="28"/>
        </w:rPr>
        <w:t xml:space="preserve"> решение</w:t>
      </w:r>
      <w:r>
        <w:rPr>
          <w:rFonts w:ascii="XO Thames" w:hAnsi="XO Thames"/>
          <w:sz w:val="28"/>
        </w:rPr>
        <w:t xml:space="preserve"> Кашинской</w:t>
      </w:r>
      <w:r>
        <w:rPr>
          <w:rFonts w:ascii="XO Thames" w:hAnsi="XO Thames"/>
          <w:sz w:val="28"/>
        </w:rPr>
        <w:t xml:space="preserve"> городской</w:t>
      </w:r>
      <w:r>
        <w:rPr>
          <w:rFonts w:ascii="XO Thames" w:hAnsi="XO Thames"/>
          <w:sz w:val="28"/>
        </w:rPr>
        <w:t xml:space="preserve"> Думы</w:t>
      </w:r>
      <w:r>
        <w:rPr>
          <w:rFonts w:ascii="XO Thames" w:hAnsi="XO Thames"/>
          <w:sz w:val="28"/>
        </w:rPr>
        <w:t xml:space="preserve"> от</w:t>
      </w:r>
      <w:r>
        <w:rPr>
          <w:rFonts w:ascii="XO Thames" w:hAnsi="XO Thames"/>
          <w:sz w:val="28"/>
        </w:rPr>
        <w:t xml:space="preserve"> 30.08.2022 №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383 «Об</w:t>
      </w:r>
      <w:r>
        <w:rPr>
          <w:rFonts w:ascii="XO Thames" w:hAnsi="XO Thames"/>
          <w:sz w:val="28"/>
        </w:rPr>
        <w:t xml:space="preserve"> утверждении</w:t>
      </w:r>
      <w:r>
        <w:rPr>
          <w:rFonts w:ascii="XO Thames" w:hAnsi="XO Thames"/>
          <w:sz w:val="28"/>
        </w:rPr>
        <w:t xml:space="preserve"> Положения</w:t>
      </w:r>
      <w:r>
        <w:rPr>
          <w:rFonts w:ascii="XO Thames" w:hAnsi="XO Thames"/>
          <w:sz w:val="28"/>
        </w:rPr>
        <w:t xml:space="preserve"> об</w:t>
      </w:r>
      <w:r>
        <w:rPr>
          <w:rFonts w:ascii="XO Thames" w:hAnsi="XO Thames"/>
          <w:sz w:val="28"/>
        </w:rPr>
        <w:t xml:space="preserve"> оплате</w:t>
      </w:r>
      <w:r>
        <w:rPr>
          <w:rFonts w:ascii="XO Thames" w:hAnsi="XO Thames"/>
          <w:sz w:val="28"/>
        </w:rPr>
        <w:t xml:space="preserve"> труда</w:t>
      </w:r>
      <w:r>
        <w:rPr>
          <w:rFonts w:ascii="XO Thames" w:hAnsi="XO Thames"/>
          <w:sz w:val="28"/>
        </w:rPr>
        <w:t xml:space="preserve"> 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дополнительных</w:t>
      </w:r>
      <w:r>
        <w:rPr>
          <w:rFonts w:ascii="XO Thames" w:hAnsi="XO Thames"/>
          <w:sz w:val="28"/>
        </w:rPr>
        <w:t xml:space="preserve"> гарантиях</w:t>
      </w:r>
      <w:r>
        <w:rPr>
          <w:rFonts w:ascii="XO Thames" w:hAnsi="XO Thames"/>
          <w:sz w:val="28"/>
        </w:rPr>
        <w:t xml:space="preserve"> Главы</w:t>
      </w:r>
      <w:r>
        <w:rPr>
          <w:rFonts w:ascii="XO Thames" w:hAnsi="XO Thames"/>
          <w:sz w:val="28"/>
        </w:rPr>
        <w:t xml:space="preserve"> Кашинского</w:t>
      </w:r>
      <w:r>
        <w:rPr>
          <w:rFonts w:ascii="XO Thames" w:hAnsi="XO Thames"/>
          <w:sz w:val="28"/>
        </w:rPr>
        <w:t xml:space="preserve"> городского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>.</w:t>
      </w:r>
    </w:p>
    <w:p w14:paraId="1F000000">
      <w:pPr>
        <w:widowControl w:val="0"/>
        <w:ind w:firstLine="737" w:lef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</w:t>
      </w:r>
      <w:r>
        <w:rPr>
          <w:rFonts w:ascii="XO Thames" w:hAnsi="XO Thames"/>
          <w:spacing w:val="0"/>
          <w:sz w:val="28"/>
        </w:rPr>
        <w:t> </w:t>
      </w:r>
      <w:bookmarkStart w:id="1" w:name="_Hlk88568427"/>
      <w:bookmarkEnd w:id="1"/>
      <w:r>
        <w:rPr>
          <w:rFonts w:ascii="XO Thames" w:hAnsi="XO Thames"/>
          <w:sz w:val="28"/>
        </w:rPr>
        <w:t>Настоящее</w:t>
      </w:r>
      <w:r>
        <w:rPr>
          <w:rFonts w:ascii="XO Thames" w:hAnsi="XO Thames"/>
          <w:sz w:val="28"/>
        </w:rPr>
        <w:t xml:space="preserve"> решение</w:t>
      </w:r>
      <w:r>
        <w:rPr>
          <w:rFonts w:ascii="XO Thames" w:hAnsi="XO Thames"/>
          <w:sz w:val="28"/>
        </w:rPr>
        <w:t xml:space="preserve"> вступает</w:t>
      </w:r>
      <w:r>
        <w:rPr>
          <w:rFonts w:ascii="XO Thames" w:hAnsi="XO Thames"/>
          <w:sz w:val="28"/>
        </w:rPr>
        <w:t xml:space="preserve"> в</w:t>
      </w:r>
      <w:r>
        <w:rPr>
          <w:rFonts w:ascii="XO Thames" w:hAnsi="XO Thames"/>
          <w:sz w:val="28"/>
        </w:rPr>
        <w:t xml:space="preserve"> силу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после</w:t>
      </w:r>
      <w:r>
        <w:rPr>
          <w:rFonts w:ascii="XO Thames" w:hAnsi="XO Thames"/>
          <w:sz w:val="28"/>
        </w:rPr>
        <w:t xml:space="preserve"> е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официального</w:t>
      </w:r>
      <w:r>
        <w:rPr>
          <w:rFonts w:ascii="XO Thames" w:hAnsi="XO Thames"/>
          <w:sz w:val="28"/>
        </w:rPr>
        <w:t xml:space="preserve"> опубликования</w:t>
      </w:r>
      <w:r>
        <w:rPr>
          <w:rFonts w:ascii="XO Thames" w:hAnsi="XO Thames"/>
          <w:sz w:val="28"/>
        </w:rPr>
        <w:t xml:space="preserve"> в</w:t>
      </w:r>
      <w:r>
        <w:rPr>
          <w:rFonts w:ascii="XO Thames" w:hAnsi="XO Thames"/>
          <w:sz w:val="28"/>
        </w:rPr>
        <w:t xml:space="preserve"> газете</w:t>
      </w:r>
      <w:r>
        <w:rPr>
          <w:rFonts w:ascii="XO Thames" w:hAnsi="XO Thames"/>
          <w:sz w:val="28"/>
        </w:rPr>
        <w:t xml:space="preserve"> «Кашинская</w:t>
      </w:r>
      <w:r>
        <w:rPr>
          <w:rFonts w:ascii="XO Thames" w:hAnsi="XO Thames"/>
          <w:sz w:val="28"/>
        </w:rPr>
        <w:t xml:space="preserve"> газета»</w:t>
      </w:r>
      <w:r>
        <w:rPr>
          <w:rFonts w:ascii="XO Thames" w:hAnsi="XO Thames"/>
          <w:sz w:val="28"/>
        </w:rPr>
        <w:t xml:space="preserve"> и</w:t>
      </w:r>
      <w:r>
        <w:rPr>
          <w:rFonts w:ascii="XO Thames" w:hAnsi="XO Thames"/>
          <w:sz w:val="28"/>
        </w:rPr>
        <w:t xml:space="preserve"> подлежит</w:t>
      </w:r>
      <w:r>
        <w:rPr>
          <w:rFonts w:ascii="XO Thames" w:hAnsi="XO Thames"/>
          <w:sz w:val="28"/>
        </w:rPr>
        <w:t xml:space="preserve"> размещению</w:t>
      </w:r>
      <w:r>
        <w:rPr>
          <w:rFonts w:ascii="XO Thames" w:hAnsi="XO Thames"/>
          <w:sz w:val="28"/>
        </w:rPr>
        <w:t xml:space="preserve"> на</w:t>
      </w:r>
      <w:r>
        <w:rPr>
          <w:rFonts w:ascii="XO Thames" w:hAnsi="XO Thames"/>
          <w:sz w:val="28"/>
        </w:rPr>
        <w:t xml:space="preserve"> официальном</w:t>
      </w:r>
      <w:r>
        <w:rPr>
          <w:rFonts w:ascii="XO Thames" w:hAnsi="XO Thames"/>
          <w:sz w:val="28"/>
        </w:rPr>
        <w:t xml:space="preserve"> сайте</w:t>
      </w:r>
      <w:r>
        <w:rPr>
          <w:rFonts w:ascii="XO Thames" w:hAnsi="XO Thames"/>
          <w:sz w:val="28"/>
        </w:rPr>
        <w:t xml:space="preserve">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в</w:t>
      </w:r>
      <w:r>
        <w:rPr>
          <w:rFonts w:ascii="XO Thames" w:hAnsi="XO Thames"/>
          <w:sz w:val="28"/>
        </w:rPr>
        <w:t xml:space="preserve"> информационно-телекоммуникационной</w:t>
      </w:r>
      <w:r>
        <w:rPr>
          <w:rFonts w:ascii="XO Thames" w:hAnsi="XO Thames"/>
          <w:sz w:val="28"/>
        </w:rPr>
        <w:t xml:space="preserve"> сети</w:t>
      </w:r>
      <w:r>
        <w:rPr>
          <w:rFonts w:ascii="XO Thames" w:hAnsi="XO Thames"/>
          <w:sz w:val="28"/>
        </w:rPr>
        <w:t xml:space="preserve"> «Интернет».</w:t>
      </w:r>
    </w:p>
    <w:p w14:paraId="20000000">
      <w:pPr>
        <w:widowControl w:val="0"/>
        <w:spacing w:line="276" w:lineRule="auto"/>
        <w:ind w:firstLine="0"/>
        <w:rPr>
          <w:rFonts w:ascii="XO Thames" w:hAnsi="XO Thames"/>
          <w:sz w:val="28"/>
        </w:rPr>
      </w:pPr>
    </w:p>
    <w:p w14:paraId="21000000">
      <w:pPr>
        <w:widowControl w:val="0"/>
        <w:spacing w:line="276" w:lineRule="auto"/>
        <w:ind w:firstLine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Председатель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Думы </w:t>
      </w:r>
      <w:r>
        <w:rPr>
          <w:rFonts w:ascii="XO Thames" w:hAnsi="XO Thames"/>
          <w:sz w:val="28"/>
        </w:rPr>
        <w:t xml:space="preserve">Кашинского </w:t>
      </w:r>
    </w:p>
    <w:p w14:paraId="22000000">
      <w:pPr>
        <w:widowControl w:val="0"/>
        <w:spacing w:line="276" w:lineRule="auto"/>
        <w:ind w:firstLine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муниципального </w:t>
      </w:r>
      <w:r>
        <w:rPr>
          <w:rFonts w:ascii="XO Thames" w:hAnsi="XO Thames"/>
          <w:sz w:val="28"/>
        </w:rPr>
        <w:t xml:space="preserve">округа </w:t>
      </w:r>
      <w:r>
        <w:rPr>
          <w:rFonts w:ascii="XO Thames" w:hAnsi="XO Thames"/>
          <w:sz w:val="28"/>
        </w:rPr>
        <w:t>Тверской области</w:t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    </w:t>
      </w:r>
      <w:r>
        <w:rPr>
          <w:rFonts w:ascii="XO Thames" w:hAnsi="XO Thames"/>
          <w:sz w:val="28"/>
        </w:rPr>
        <w:t xml:space="preserve">              </w:t>
      </w:r>
      <w:r>
        <w:rPr>
          <w:rFonts w:ascii="XO Thames" w:hAnsi="XO Thames"/>
          <w:sz w:val="28"/>
        </w:rPr>
        <w:t>И.А. Мурашова</w:t>
      </w:r>
    </w:p>
    <w:p w14:paraId="23000000">
      <w:pPr>
        <w:widowControl w:val="0"/>
        <w:spacing w:line="276" w:lineRule="auto"/>
        <w:ind w:firstLine="0"/>
        <w:rPr>
          <w:rFonts w:ascii="XO Thames" w:hAnsi="XO Thames"/>
          <w:sz w:val="28"/>
        </w:rPr>
      </w:pPr>
    </w:p>
    <w:p w14:paraId="24000000">
      <w:pPr>
        <w:widowControl w:val="0"/>
        <w:spacing w:line="276" w:lineRule="auto"/>
        <w:ind w:firstLine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</w:t>
      </w:r>
      <w:r>
        <w:rPr>
          <w:rFonts w:ascii="XO Thames" w:hAnsi="XO Thames"/>
          <w:sz w:val="28"/>
        </w:rPr>
        <w:t xml:space="preserve"> Кашинского</w:t>
      </w:r>
      <w:r>
        <w:rPr>
          <w:rFonts w:ascii="XO Thames" w:hAnsi="XO Thames"/>
          <w:sz w:val="28"/>
        </w:rPr>
        <w:t xml:space="preserve"> </w:t>
      </w:r>
    </w:p>
    <w:p w14:paraId="25000000">
      <w:pPr>
        <w:widowControl w:val="0"/>
        <w:spacing w:line="276" w:lineRule="auto"/>
        <w:ind w:firstLine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округа </w:t>
      </w:r>
      <w:r>
        <w:rPr>
          <w:rFonts w:ascii="XO Thames" w:hAnsi="XO Thames"/>
          <w:sz w:val="28"/>
        </w:rPr>
        <w:t xml:space="preserve">Тверской области </w:t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             </w:t>
      </w:r>
      <w:r>
        <w:rPr>
          <w:rFonts w:ascii="XO Thames" w:hAnsi="XO Thames"/>
          <w:sz w:val="28"/>
        </w:rPr>
        <w:t>С.В. Галяева</w:t>
      </w:r>
    </w:p>
    <w:p w14:paraId="26000000">
      <w:pPr>
        <w:widowControl w:val="0"/>
        <w:spacing w:line="276" w:lineRule="auto"/>
        <w:ind w:firstLine="0"/>
        <w:rPr>
          <w:rFonts w:ascii="XO Thames" w:hAnsi="XO Thames"/>
          <w:sz w:val="28"/>
        </w:rPr>
      </w:pPr>
    </w:p>
    <w:sectPr>
      <w:headerReference r:id="rId1" w:type="default"/>
      <w:pgSz w:h="16800" w:orient="portrait" w:w="11900"/>
      <w:pgMar w:bottom="567" w:footer="708" w:gutter="0" w:header="708" w:left="1701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ind w:firstLine="720" w:left="0" w:right="0"/>
      <w:jc w:val="both"/>
    </w:pPr>
    <w:rPr>
      <w:rFonts w:ascii="Arial" w:hAnsi="Arial"/>
      <w:sz w:val="26"/>
    </w:rPr>
  </w:style>
  <w:style w:default="1" w:styleId="Style_3_ch" w:type="character">
    <w:name w:val="Normal"/>
    <w:link w:val="Style_3"/>
    <w:rPr>
      <w:rFonts w:ascii="Arial" w:hAnsi="Arial"/>
      <w:sz w:val="26"/>
    </w:rPr>
  </w:style>
  <w:style w:styleId="Style_4" w:type="paragraph">
    <w:name w:val="toc 2"/>
    <w:next w:val="Style_3"/>
    <w:link w:val="Style_4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Body Text"/>
    <w:basedOn w:val="Style_3"/>
    <w:link w:val="Style_5_ch"/>
    <w:pPr>
      <w:widowControl w:val="1"/>
      <w:spacing w:after="120"/>
      <w:ind w:firstLine="0"/>
      <w:jc w:val="left"/>
    </w:pPr>
    <w:rPr>
      <w:rFonts w:ascii="Times New Roman" w:hAnsi="Times New Roman"/>
      <w:sz w:val="24"/>
    </w:rPr>
  </w:style>
  <w:style w:styleId="Style_5_ch" w:type="character">
    <w:name w:val="Body Text"/>
    <w:basedOn w:val="Style_3_ch"/>
    <w:link w:val="Style_5"/>
    <w:rPr>
      <w:rFonts w:ascii="Times New Roman" w:hAnsi="Times New Roman"/>
      <w:sz w:val="24"/>
    </w:rPr>
  </w:style>
  <w:style w:styleId="Style_6" w:type="paragraph">
    <w:name w:val="Сравнение редакций"/>
    <w:basedOn w:val="Style_7"/>
    <w:link w:val="Style_6_ch"/>
    <w:rPr>
      <w:b w:val="0"/>
    </w:rPr>
  </w:style>
  <w:style w:styleId="Style_6_ch" w:type="character">
    <w:name w:val="Сравнение редакций"/>
    <w:basedOn w:val="Style_7_ch"/>
    <w:link w:val="Style_6"/>
    <w:rPr>
      <w:b w:val="0"/>
    </w:rPr>
  </w:style>
  <w:style w:styleId="Style_8" w:type="paragraph">
    <w:name w:val="toc 4"/>
    <w:next w:val="Style_3"/>
    <w:link w:val="Style_8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Текст (прав. подпись)"/>
    <w:basedOn w:val="Style_3"/>
    <w:next w:val="Style_3"/>
    <w:link w:val="Style_9_ch"/>
    <w:pPr>
      <w:widowControl w:val="0"/>
      <w:ind w:firstLine="0"/>
      <w:jc w:val="right"/>
    </w:pPr>
  </w:style>
  <w:style w:styleId="Style_9_ch" w:type="character">
    <w:name w:val="Текст (прав. подпись)"/>
    <w:basedOn w:val="Style_3_ch"/>
    <w:link w:val="Style_9"/>
  </w:style>
  <w:style w:styleId="Style_10" w:type="paragraph">
    <w:name w:val="Необходимые документы"/>
    <w:basedOn w:val="Style_11"/>
    <w:next w:val="Style_3"/>
    <w:link w:val="Style_10_ch"/>
    <w:pPr>
      <w:widowControl w:val="0"/>
      <w:ind w:firstLine="118"/>
      <w:jc w:val="both"/>
    </w:pPr>
  </w:style>
  <w:style w:styleId="Style_10_ch" w:type="character">
    <w:name w:val="Необходимые документы"/>
    <w:basedOn w:val="Style_11_ch"/>
    <w:link w:val="Style_10"/>
  </w:style>
  <w:style w:styleId="Style_12" w:type="paragraph">
    <w:name w:val="toc 6"/>
    <w:next w:val="Style_3"/>
    <w:link w:val="Style_12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Переменная часть"/>
    <w:basedOn w:val="Style_14"/>
    <w:next w:val="Style_3"/>
    <w:link w:val="Style_13_ch"/>
    <w:pPr>
      <w:widowControl w:val="0"/>
      <w:ind/>
      <w:jc w:val="both"/>
    </w:pPr>
    <w:rPr>
      <w:sz w:val="20"/>
    </w:rPr>
  </w:style>
  <w:style w:styleId="Style_13_ch" w:type="character">
    <w:name w:val="Переменная часть"/>
    <w:basedOn w:val="Style_14_ch"/>
    <w:link w:val="Style_13"/>
    <w:rPr>
      <w:sz w:val="20"/>
    </w:rPr>
  </w:style>
  <w:style w:styleId="Style_15" w:type="paragraph">
    <w:name w:val="Центрированный (таблица)"/>
    <w:basedOn w:val="Style_16"/>
    <w:next w:val="Style_3"/>
    <w:link w:val="Style_15_ch"/>
    <w:pPr>
      <w:widowControl w:val="0"/>
      <w:ind w:firstLine="0"/>
      <w:jc w:val="center"/>
    </w:pPr>
  </w:style>
  <w:style w:styleId="Style_15_ch" w:type="character">
    <w:name w:val="Центрированный (таблица)"/>
    <w:basedOn w:val="Style_16_ch"/>
    <w:link w:val="Style_15"/>
  </w:style>
  <w:style w:styleId="Style_17" w:type="paragraph">
    <w:name w:val="toc 7"/>
    <w:next w:val="Style_3"/>
    <w:link w:val="Style_17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Внимание: криминал!!"/>
    <w:basedOn w:val="Style_11"/>
    <w:next w:val="Style_3"/>
    <w:link w:val="Style_18_ch"/>
    <w:pPr>
      <w:widowControl w:val="0"/>
      <w:ind/>
      <w:jc w:val="both"/>
    </w:pPr>
  </w:style>
  <w:style w:styleId="Style_18_ch" w:type="character">
    <w:name w:val="Внимание: криминал!!"/>
    <w:basedOn w:val="Style_11_ch"/>
    <w:link w:val="Style_18"/>
  </w:style>
  <w:style w:styleId="Style_19" w:type="paragraph">
    <w:name w:val="Текст в таблице"/>
    <w:basedOn w:val="Style_16"/>
    <w:next w:val="Style_3"/>
    <w:link w:val="Style_19_ch"/>
    <w:pPr>
      <w:widowControl w:val="0"/>
      <w:ind w:firstLine="500"/>
      <w:jc w:val="both"/>
    </w:pPr>
  </w:style>
  <w:style w:styleId="Style_19_ch" w:type="character">
    <w:name w:val="Текст в таблице"/>
    <w:basedOn w:val="Style_16_ch"/>
    <w:link w:val="Style_19"/>
  </w:style>
  <w:style w:styleId="Style_20" w:type="paragraph">
    <w:name w:val="Опечатки"/>
    <w:link w:val="Style_20_ch"/>
    <w:rPr>
      <w:color w:val="FF0000"/>
    </w:rPr>
  </w:style>
  <w:style w:styleId="Style_20_ch" w:type="character">
    <w:name w:val="Опечатки"/>
    <w:link w:val="Style_20"/>
    <w:rPr>
      <w:color w:val="FF0000"/>
    </w:rPr>
  </w:style>
  <w:style w:styleId="Style_21" w:type="paragraph">
    <w:name w:val="Выделение для Базового Поиска (курсив)"/>
    <w:basedOn w:val="Style_22"/>
    <w:link w:val="Style_21_ch"/>
    <w:rPr>
      <w:i w:val="1"/>
    </w:rPr>
  </w:style>
  <w:style w:styleId="Style_21_ch" w:type="character">
    <w:name w:val="Выделение для Базового Поиска (курсив)"/>
    <w:basedOn w:val="Style_22_ch"/>
    <w:link w:val="Style_21"/>
    <w:rPr>
      <w:i w:val="1"/>
    </w:rPr>
  </w:style>
  <w:style w:styleId="Style_7" w:type="paragraph">
    <w:name w:val="Цветовое выделение"/>
    <w:link w:val="Style_7_ch"/>
    <w:rPr>
      <w:b w:val="1"/>
      <w:color w:val="26282F"/>
    </w:rPr>
  </w:style>
  <w:style w:styleId="Style_7_ch" w:type="character">
    <w:name w:val="Цветовое выделение"/>
    <w:link w:val="Style_7"/>
    <w:rPr>
      <w:b w:val="1"/>
      <w:color w:val="26282F"/>
    </w:rPr>
  </w:style>
  <w:style w:styleId="Style_16" w:type="paragraph">
    <w:name w:val="Нормальный (таблица)"/>
    <w:basedOn w:val="Style_3"/>
    <w:next w:val="Style_3"/>
    <w:link w:val="Style_16_ch"/>
    <w:pPr>
      <w:widowControl w:val="0"/>
      <w:ind w:firstLine="0"/>
      <w:jc w:val="both"/>
    </w:pPr>
  </w:style>
  <w:style w:styleId="Style_16_ch" w:type="character">
    <w:name w:val="Нормальный (таблица)"/>
    <w:basedOn w:val="Style_3_ch"/>
    <w:link w:val="Style_16"/>
  </w:style>
  <w:style w:styleId="Style_22" w:type="paragraph">
    <w:name w:val="Выделение для Базового Поиска"/>
    <w:basedOn w:val="Style_7"/>
    <w:link w:val="Style_22_ch"/>
    <w:rPr>
      <w:color w:val="0058A9"/>
    </w:rPr>
  </w:style>
  <w:style w:styleId="Style_22_ch" w:type="character">
    <w:name w:val="Выделение для Базового Поиска"/>
    <w:basedOn w:val="Style_7_ch"/>
    <w:link w:val="Style_22"/>
    <w:rPr>
      <w:color w:val="0058A9"/>
    </w:rPr>
  </w:style>
  <w:style w:styleId="Style_23" w:type="paragraph">
    <w:name w:val="Ссылка на официальную публикацию"/>
    <w:basedOn w:val="Style_3"/>
    <w:next w:val="Style_3"/>
    <w:link w:val="Style_23_ch"/>
    <w:pPr>
      <w:widowControl w:val="0"/>
      <w:ind/>
      <w:jc w:val="both"/>
    </w:pPr>
  </w:style>
  <w:style w:styleId="Style_23_ch" w:type="character">
    <w:name w:val="Ссылка на официальную публикацию"/>
    <w:basedOn w:val="Style_3_ch"/>
    <w:link w:val="Style_23"/>
  </w:style>
  <w:style w:styleId="Style_24" w:type="paragraph">
    <w:name w:val="Заголовок для информации об изменениях"/>
    <w:basedOn w:val="Style_25"/>
    <w:next w:val="Style_3"/>
    <w:link w:val="Style_24_ch"/>
    <w:pPr>
      <w:widowControl w:val="0"/>
      <w:spacing w:before="0"/>
      <w:ind w:firstLine="0"/>
      <w:jc w:val="center"/>
      <w:outlineLvl w:val="8"/>
    </w:pPr>
    <w:rPr>
      <w:b w:val="0"/>
      <w:sz w:val="20"/>
      <w:highlight w:val="white"/>
    </w:rPr>
  </w:style>
  <w:style w:styleId="Style_24_ch" w:type="character">
    <w:name w:val="Заголовок для информации об изменениях"/>
    <w:basedOn w:val="Style_25_ch"/>
    <w:link w:val="Style_24"/>
    <w:rPr>
      <w:b w:val="0"/>
      <w:sz w:val="20"/>
      <w:highlight w:val="white"/>
    </w:rPr>
  </w:style>
  <w:style w:styleId="Style_26" w:type="paragraph">
    <w:name w:val="Endnote"/>
    <w:link w:val="Style_2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Endnote"/>
    <w:link w:val="Style_26"/>
    <w:rPr>
      <w:rFonts w:ascii="XO Thames" w:hAnsi="XO Thames"/>
      <w:sz w:val="22"/>
    </w:rPr>
  </w:style>
  <w:style w:styleId="Style_27" w:type="paragraph">
    <w:name w:val="heading 3"/>
    <w:basedOn w:val="Style_28"/>
    <w:next w:val="Style_3"/>
    <w:link w:val="Style_27_ch"/>
    <w:uiPriority w:val="9"/>
    <w:qFormat/>
    <w:pPr>
      <w:widowControl w:val="0"/>
      <w:ind w:firstLine="0"/>
      <w:jc w:val="center"/>
      <w:outlineLvl w:val="2"/>
    </w:pPr>
  </w:style>
  <w:style w:styleId="Style_27_ch" w:type="character">
    <w:name w:val="heading 3"/>
    <w:basedOn w:val="Style_28_ch"/>
    <w:link w:val="Style_27"/>
  </w:style>
  <w:style w:styleId="Style_29" w:type="paragraph">
    <w:name w:val="Найденные слова"/>
    <w:basedOn w:val="Style_7"/>
    <w:link w:val="Style_29_ch"/>
    <w:rPr>
      <w:b w:val="0"/>
      <w:shd w:fill="FFF580" w:val="clear"/>
    </w:rPr>
  </w:style>
  <w:style w:styleId="Style_29_ch" w:type="character">
    <w:name w:val="Найденные слова"/>
    <w:basedOn w:val="Style_7_ch"/>
    <w:link w:val="Style_29"/>
    <w:rPr>
      <w:b w:val="0"/>
      <w:shd w:fill="FFF580" w:val="clear"/>
    </w:rPr>
  </w:style>
  <w:style w:styleId="Style_11" w:type="paragraph">
    <w:name w:val="Внимание"/>
    <w:basedOn w:val="Style_3"/>
    <w:next w:val="Style_3"/>
    <w:link w:val="Style_11_ch"/>
    <w:pPr>
      <w:widowControl w:val="0"/>
      <w:spacing w:after="240" w:before="240"/>
      <w:ind w:firstLine="300" w:left="420" w:right="420"/>
      <w:jc w:val="both"/>
    </w:pPr>
    <w:rPr>
      <w:shd w:fill="FAF3E9" w:val="clear"/>
    </w:rPr>
  </w:style>
  <w:style w:styleId="Style_11_ch" w:type="character">
    <w:name w:val="Внимание"/>
    <w:basedOn w:val="Style_3_ch"/>
    <w:link w:val="Style_11"/>
    <w:rPr>
      <w:shd w:fill="FAF3E9" w:val="clear"/>
    </w:rPr>
  </w:style>
  <w:style w:styleId="Style_30" w:type="paragraph">
    <w:name w:val="Подчёркнутый текст"/>
    <w:basedOn w:val="Style_3"/>
    <w:next w:val="Style_3"/>
    <w:link w:val="Style_30_ch"/>
    <w:pPr>
      <w:widowControl w:val="0"/>
      <w:ind/>
      <w:jc w:val="both"/>
    </w:pPr>
  </w:style>
  <w:style w:styleId="Style_30_ch" w:type="character">
    <w:name w:val="Подчёркнутый текст"/>
    <w:basedOn w:val="Style_3_ch"/>
    <w:link w:val="Style_30"/>
  </w:style>
  <w:style w:styleId="Style_31" w:type="paragraph">
    <w:name w:val="Заголовок распахивающейся части диалога"/>
    <w:basedOn w:val="Style_3"/>
    <w:next w:val="Style_3"/>
    <w:link w:val="Style_31_ch"/>
    <w:pPr>
      <w:widowControl w:val="0"/>
      <w:ind/>
      <w:jc w:val="both"/>
    </w:pPr>
    <w:rPr>
      <w:i w:val="1"/>
      <w:color w:val="000080"/>
      <w:sz w:val="24"/>
    </w:rPr>
  </w:style>
  <w:style w:styleId="Style_31_ch" w:type="character">
    <w:name w:val="Заголовок распахивающейся части диалога"/>
    <w:basedOn w:val="Style_3_ch"/>
    <w:link w:val="Style_31"/>
    <w:rPr>
      <w:i w:val="1"/>
      <w:color w:val="000080"/>
      <w:sz w:val="24"/>
    </w:rPr>
  </w:style>
  <w:style w:styleId="Style_32" w:type="paragraph">
    <w:name w:val="Внимание: недобросовестность!"/>
    <w:basedOn w:val="Style_11"/>
    <w:next w:val="Style_3"/>
    <w:link w:val="Style_32_ch"/>
    <w:pPr>
      <w:widowControl w:val="0"/>
      <w:ind/>
      <w:jc w:val="both"/>
    </w:pPr>
  </w:style>
  <w:style w:styleId="Style_32_ch" w:type="character">
    <w:name w:val="Внимание: недобросовестность!"/>
    <w:basedOn w:val="Style_11_ch"/>
    <w:link w:val="Style_32"/>
  </w:style>
  <w:style w:styleId="Style_33" w:type="paragraph">
    <w:name w:val="ЭР-содержание (правое окно)"/>
    <w:basedOn w:val="Style_3"/>
    <w:next w:val="Style_3"/>
    <w:link w:val="Style_33_ch"/>
    <w:pPr>
      <w:widowControl w:val="0"/>
      <w:spacing w:before="300"/>
      <w:ind w:firstLine="0"/>
      <w:jc w:val="left"/>
    </w:pPr>
  </w:style>
  <w:style w:styleId="Style_33_ch" w:type="character">
    <w:name w:val="ЭР-содержание (правое окно)"/>
    <w:basedOn w:val="Style_3_ch"/>
    <w:link w:val="Style_33"/>
  </w:style>
  <w:style w:styleId="Style_34" w:type="paragraph">
    <w:name w:val="Ссылка на утративший силу документ"/>
    <w:basedOn w:val="Style_35"/>
    <w:link w:val="Style_34_ch"/>
    <w:rPr>
      <w:color w:val="749232"/>
    </w:rPr>
  </w:style>
  <w:style w:styleId="Style_34_ch" w:type="character">
    <w:name w:val="Ссылка на утративший силу документ"/>
    <w:basedOn w:val="Style_35_ch"/>
    <w:link w:val="Style_34"/>
    <w:rPr>
      <w:color w:val="749232"/>
    </w:rPr>
  </w:style>
  <w:style w:styleId="Style_36" w:type="paragraph">
    <w:name w:val="Текст ЭР (см. также)"/>
    <w:basedOn w:val="Style_3"/>
    <w:next w:val="Style_3"/>
    <w:link w:val="Style_36_ch"/>
    <w:pPr>
      <w:widowControl w:val="0"/>
      <w:spacing w:before="200"/>
      <w:ind w:firstLine="0"/>
      <w:jc w:val="left"/>
    </w:pPr>
    <w:rPr>
      <w:sz w:val="22"/>
    </w:rPr>
  </w:style>
  <w:style w:styleId="Style_36_ch" w:type="character">
    <w:name w:val="Текст ЭР (см. также)"/>
    <w:basedOn w:val="Style_3_ch"/>
    <w:link w:val="Style_36"/>
    <w:rPr>
      <w:sz w:val="22"/>
    </w:rPr>
  </w:style>
  <w:style w:styleId="Style_37" w:type="paragraph">
    <w:name w:val="Заголовок ЭР (правое окно)"/>
    <w:basedOn w:val="Style_38"/>
    <w:next w:val="Style_3"/>
    <w:link w:val="Style_37_ch"/>
    <w:pPr>
      <w:widowControl w:val="0"/>
      <w:spacing w:after="0"/>
      <w:ind w:firstLine="0"/>
      <w:jc w:val="left"/>
    </w:pPr>
  </w:style>
  <w:style w:styleId="Style_37_ch" w:type="character">
    <w:name w:val="Заголовок ЭР (правое окно)"/>
    <w:basedOn w:val="Style_38_ch"/>
    <w:link w:val="Style_37"/>
  </w:style>
  <w:style w:styleId="Style_39" w:type="paragraph">
    <w:name w:val="Утратил силу"/>
    <w:basedOn w:val="Style_7"/>
    <w:link w:val="Style_39_ch"/>
    <w:rPr>
      <w:b w:val="0"/>
      <w:strike w:val="1"/>
      <w:color w:val="666600"/>
    </w:rPr>
  </w:style>
  <w:style w:styleId="Style_39_ch" w:type="character">
    <w:name w:val="Утратил силу"/>
    <w:basedOn w:val="Style_7_ch"/>
    <w:link w:val="Style_39"/>
    <w:rPr>
      <w:b w:val="0"/>
      <w:strike w:val="1"/>
      <w:color w:val="666600"/>
    </w:rPr>
  </w:style>
  <w:style w:styleId="Style_40" w:type="paragraph">
    <w:name w:val="Таблицы (моноширинный)"/>
    <w:basedOn w:val="Style_3"/>
    <w:next w:val="Style_3"/>
    <w:link w:val="Style_40_ch"/>
    <w:pPr>
      <w:widowControl w:val="0"/>
      <w:ind w:firstLine="0"/>
      <w:jc w:val="left"/>
    </w:pPr>
    <w:rPr>
      <w:rFonts w:ascii="Courier New" w:hAnsi="Courier New"/>
    </w:rPr>
  </w:style>
  <w:style w:styleId="Style_40_ch" w:type="character">
    <w:name w:val="Таблицы (моноширинный)"/>
    <w:basedOn w:val="Style_3_ch"/>
    <w:link w:val="Style_40"/>
    <w:rPr>
      <w:rFonts w:ascii="Courier New" w:hAnsi="Courier New"/>
    </w:rPr>
  </w:style>
  <w:style w:styleId="Style_41" w:type="paragraph">
    <w:name w:val="Оглавление"/>
    <w:basedOn w:val="Style_40"/>
    <w:next w:val="Style_3"/>
    <w:link w:val="Style_41_ch"/>
    <w:pPr>
      <w:widowControl w:val="0"/>
      <w:ind w:firstLine="0" w:left="140"/>
      <w:jc w:val="left"/>
    </w:pPr>
  </w:style>
  <w:style w:styleId="Style_41_ch" w:type="character">
    <w:name w:val="Оглавление"/>
    <w:basedOn w:val="Style_40_ch"/>
    <w:link w:val="Style_41"/>
  </w:style>
  <w:style w:styleId="Style_42" w:type="paragraph">
    <w:name w:val="toc 3"/>
    <w:next w:val="Style_3"/>
    <w:link w:val="Style_42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42_ch" w:type="character">
    <w:name w:val="toc 3"/>
    <w:link w:val="Style_42"/>
    <w:rPr>
      <w:rFonts w:ascii="XO Thames" w:hAnsi="XO Thames"/>
      <w:sz w:val="28"/>
    </w:rPr>
  </w:style>
  <w:style w:styleId="Style_43" w:type="paragraph">
    <w:name w:val="Комментарий пользователя"/>
    <w:basedOn w:val="Style_44"/>
    <w:next w:val="Style_3"/>
    <w:link w:val="Style_43_ch"/>
    <w:pPr>
      <w:widowControl w:val="0"/>
      <w:ind w:firstLine="0"/>
      <w:jc w:val="left"/>
    </w:pPr>
    <w:rPr>
      <w:shd w:fill="FFDFE0" w:val="clear"/>
    </w:rPr>
  </w:style>
  <w:style w:styleId="Style_43_ch" w:type="character">
    <w:name w:val="Комментарий пользователя"/>
    <w:basedOn w:val="Style_44_ch"/>
    <w:link w:val="Style_43"/>
    <w:rPr>
      <w:shd w:fill="FFDFE0" w:val="clear"/>
    </w:rPr>
  </w:style>
  <w:style w:styleId="Style_45" w:type="paragraph">
    <w:name w:val="Колонтитул (правый)"/>
    <w:basedOn w:val="Style_9"/>
    <w:next w:val="Style_3"/>
    <w:link w:val="Style_45_ch"/>
    <w:pPr>
      <w:widowControl w:val="0"/>
      <w:ind w:firstLine="0"/>
      <w:jc w:val="right"/>
    </w:pPr>
    <w:rPr>
      <w:sz w:val="16"/>
    </w:rPr>
  </w:style>
  <w:style w:styleId="Style_45_ch" w:type="character">
    <w:name w:val="Колонтитул (правый)"/>
    <w:basedOn w:val="Style_9_ch"/>
    <w:link w:val="Style_45"/>
    <w:rPr>
      <w:sz w:val="16"/>
    </w:rPr>
  </w:style>
  <w:style w:styleId="Style_46" w:type="paragraph">
    <w:name w:val="Постоянная часть *"/>
    <w:basedOn w:val="Style_14"/>
    <w:next w:val="Style_3"/>
    <w:link w:val="Style_46_ch"/>
    <w:pPr>
      <w:widowControl w:val="0"/>
      <w:ind/>
      <w:jc w:val="both"/>
    </w:pPr>
    <w:rPr>
      <w:sz w:val="22"/>
    </w:rPr>
  </w:style>
  <w:style w:styleId="Style_46_ch" w:type="character">
    <w:name w:val="Постоянная часть *"/>
    <w:basedOn w:val="Style_14_ch"/>
    <w:link w:val="Style_46"/>
    <w:rPr>
      <w:sz w:val="22"/>
    </w:rPr>
  </w:style>
  <w:style w:styleId="Style_47" w:type="paragraph">
    <w:name w:val="Куда обратиться?"/>
    <w:basedOn w:val="Style_11"/>
    <w:next w:val="Style_3"/>
    <w:link w:val="Style_47_ch"/>
    <w:pPr>
      <w:widowControl w:val="0"/>
      <w:ind/>
      <w:jc w:val="both"/>
    </w:pPr>
  </w:style>
  <w:style w:styleId="Style_47_ch" w:type="character">
    <w:name w:val="Куда обратиться?"/>
    <w:basedOn w:val="Style_11_ch"/>
    <w:link w:val="Style_47"/>
  </w:style>
  <w:style w:styleId="Style_48" w:type="paragraph">
    <w:name w:val="Напишите нам"/>
    <w:basedOn w:val="Style_3"/>
    <w:next w:val="Style_3"/>
    <w:link w:val="Style_48_ch"/>
    <w:pPr>
      <w:widowControl w:val="0"/>
      <w:spacing w:after="90" w:before="90"/>
      <w:ind w:firstLine="0" w:left="180" w:right="180"/>
      <w:jc w:val="both"/>
    </w:pPr>
    <w:rPr>
      <w:sz w:val="22"/>
      <w:shd w:fill="EFFFAD" w:val="clear"/>
    </w:rPr>
  </w:style>
  <w:style w:styleId="Style_48_ch" w:type="character">
    <w:name w:val="Напишите нам"/>
    <w:basedOn w:val="Style_3_ch"/>
    <w:link w:val="Style_48"/>
    <w:rPr>
      <w:sz w:val="22"/>
      <w:shd w:fill="EFFFAD" w:val="clear"/>
    </w:rPr>
  </w:style>
  <w:style w:styleId="Style_49" w:type="paragraph">
    <w:name w:val="heading 5"/>
    <w:next w:val="Style_3"/>
    <w:link w:val="Style_49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9_ch" w:type="character">
    <w:name w:val="heading 5"/>
    <w:link w:val="Style_49"/>
    <w:rPr>
      <w:rFonts w:ascii="XO Thames" w:hAnsi="XO Thames"/>
      <w:b w:val="1"/>
      <w:sz w:val="22"/>
    </w:rPr>
  </w:style>
  <w:style w:styleId="Style_50" w:type="paragraph">
    <w:name w:val="Словарная статья"/>
    <w:basedOn w:val="Style_3"/>
    <w:next w:val="Style_3"/>
    <w:link w:val="Style_50_ch"/>
    <w:pPr>
      <w:widowControl w:val="0"/>
      <w:ind w:firstLine="0" w:right="118"/>
      <w:jc w:val="both"/>
    </w:pPr>
  </w:style>
  <w:style w:styleId="Style_50_ch" w:type="character">
    <w:name w:val="Словарная статья"/>
    <w:basedOn w:val="Style_3_ch"/>
    <w:link w:val="Style_50"/>
  </w:style>
  <w:style w:styleId="Style_25" w:type="paragraph">
    <w:name w:val="heading 1"/>
    <w:basedOn w:val="Style_3"/>
    <w:next w:val="Style_3"/>
    <w:link w:val="Style_25_ch"/>
    <w:uiPriority w:val="9"/>
    <w:qFormat/>
    <w:pPr>
      <w:widowControl w:val="0"/>
      <w:spacing w:after="108" w:before="108"/>
      <w:ind w:firstLine="0"/>
      <w:jc w:val="center"/>
      <w:outlineLvl w:val="0"/>
    </w:pPr>
    <w:rPr>
      <w:b w:val="1"/>
      <w:color w:val="26282F"/>
    </w:rPr>
  </w:style>
  <w:style w:styleId="Style_25_ch" w:type="character">
    <w:name w:val="heading 1"/>
    <w:basedOn w:val="Style_3_ch"/>
    <w:link w:val="Style_25"/>
    <w:rPr>
      <w:b w:val="1"/>
      <w:color w:val="26282F"/>
    </w:rPr>
  </w:style>
  <w:style w:styleId="Style_51" w:type="paragraph">
    <w:name w:val="Текст (лев. подпись)"/>
    <w:basedOn w:val="Style_3"/>
    <w:next w:val="Style_3"/>
    <w:link w:val="Style_51_ch"/>
    <w:pPr>
      <w:widowControl w:val="0"/>
      <w:ind w:firstLine="0"/>
      <w:jc w:val="left"/>
    </w:pPr>
  </w:style>
  <w:style w:styleId="Style_51_ch" w:type="character">
    <w:name w:val="Текст (лев. подпись)"/>
    <w:basedOn w:val="Style_3_ch"/>
    <w:link w:val="Style_51"/>
  </w:style>
  <w:style w:styleId="Style_52" w:type="paragraph">
    <w:name w:val="Подвал для информации об изменениях"/>
    <w:basedOn w:val="Style_25"/>
    <w:next w:val="Style_3"/>
    <w:link w:val="Style_52_ch"/>
    <w:pPr>
      <w:widowControl w:val="0"/>
      <w:ind w:firstLine="0"/>
      <w:jc w:val="center"/>
      <w:outlineLvl w:val="8"/>
    </w:pPr>
    <w:rPr>
      <w:b w:val="0"/>
      <w:sz w:val="20"/>
    </w:rPr>
  </w:style>
  <w:style w:styleId="Style_52_ch" w:type="character">
    <w:name w:val="Подвал для информации об изменениях"/>
    <w:basedOn w:val="Style_25_ch"/>
    <w:link w:val="Style_52"/>
    <w:rPr>
      <w:b w:val="0"/>
      <w:sz w:val="20"/>
    </w:rPr>
  </w:style>
  <w:style w:styleId="Style_53" w:type="paragraph">
    <w:name w:val="Hyperlink"/>
    <w:basedOn w:val="Style_54"/>
    <w:link w:val="Style_53_ch"/>
    <w:rPr>
      <w:color w:val="0000FF"/>
      <w:u w:val="single"/>
    </w:rPr>
  </w:style>
  <w:style w:styleId="Style_53_ch" w:type="character">
    <w:name w:val="Hyperlink"/>
    <w:basedOn w:val="Style_54_ch"/>
    <w:link w:val="Style_53"/>
    <w:rPr>
      <w:color w:val="0000FF"/>
      <w:u w:val="single"/>
    </w:rPr>
  </w:style>
  <w:style w:styleId="Style_55" w:type="paragraph">
    <w:name w:val="Footnote"/>
    <w:link w:val="Style_55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55_ch" w:type="character">
    <w:name w:val="Footnote"/>
    <w:link w:val="Style_55"/>
    <w:rPr>
      <w:rFonts w:ascii="XO Thames" w:hAnsi="XO Thames"/>
      <w:sz w:val="22"/>
    </w:rPr>
  </w:style>
  <w:style w:styleId="Style_56" w:type="paragraph">
    <w:name w:val="Заголовок полученного сообщения"/>
    <w:basedOn w:val="Style_7"/>
    <w:link w:val="Style_56_ch"/>
    <w:rPr>
      <w:color w:val="FF0000"/>
    </w:rPr>
  </w:style>
  <w:style w:styleId="Style_56_ch" w:type="character">
    <w:name w:val="Заголовок полученного сообщения"/>
    <w:basedOn w:val="Style_7_ch"/>
    <w:link w:val="Style_56"/>
    <w:rPr>
      <w:color w:val="FF0000"/>
    </w:rPr>
  </w:style>
  <w:style w:styleId="Style_57" w:type="paragraph">
    <w:name w:val="toc 1"/>
    <w:next w:val="Style_3"/>
    <w:link w:val="Style_57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57_ch" w:type="character">
    <w:name w:val="toc 1"/>
    <w:link w:val="Style_57"/>
    <w:rPr>
      <w:rFonts w:ascii="XO Thames" w:hAnsi="XO Thames"/>
      <w:b w:val="1"/>
      <w:sz w:val="28"/>
    </w:rPr>
  </w:style>
  <w:style w:styleId="Style_58" w:type="paragraph">
    <w:name w:val="Прижатый влево"/>
    <w:basedOn w:val="Style_3"/>
    <w:next w:val="Style_3"/>
    <w:link w:val="Style_58_ch"/>
    <w:pPr>
      <w:widowControl w:val="0"/>
      <w:ind w:firstLine="0"/>
      <w:jc w:val="left"/>
    </w:pPr>
  </w:style>
  <w:style w:styleId="Style_58_ch" w:type="character">
    <w:name w:val="Прижатый влево"/>
    <w:basedOn w:val="Style_3_ch"/>
    <w:link w:val="Style_58"/>
  </w:style>
  <w:style w:styleId="Style_59" w:type="paragraph">
    <w:name w:val="Заголовок группы контролов"/>
    <w:basedOn w:val="Style_3"/>
    <w:next w:val="Style_3"/>
    <w:link w:val="Style_59_ch"/>
    <w:pPr>
      <w:widowControl w:val="0"/>
      <w:ind/>
      <w:jc w:val="both"/>
    </w:pPr>
    <w:rPr>
      <w:b w:val="1"/>
      <w:color w:val="000000"/>
    </w:rPr>
  </w:style>
  <w:style w:styleId="Style_59_ch" w:type="character">
    <w:name w:val="Заголовок группы контролов"/>
    <w:basedOn w:val="Style_3_ch"/>
    <w:link w:val="Style_59"/>
    <w:rPr>
      <w:b w:val="1"/>
      <w:color w:val="000000"/>
    </w:rPr>
  </w:style>
  <w:style w:styleId="Style_14" w:type="paragraph">
    <w:name w:val="Основное меню (преемственное)"/>
    <w:basedOn w:val="Style_3"/>
    <w:next w:val="Style_3"/>
    <w:link w:val="Style_14_ch"/>
    <w:pPr>
      <w:widowControl w:val="0"/>
      <w:ind/>
      <w:jc w:val="both"/>
    </w:pPr>
    <w:rPr>
      <w:rFonts w:ascii="Verdana" w:hAnsi="Verdana"/>
      <w:sz w:val="24"/>
    </w:rPr>
  </w:style>
  <w:style w:styleId="Style_14_ch" w:type="character">
    <w:name w:val="Основное меню (преемственное)"/>
    <w:basedOn w:val="Style_3_ch"/>
    <w:link w:val="Style_14"/>
    <w:rPr>
      <w:rFonts w:ascii="Verdana" w:hAnsi="Verdana"/>
      <w:sz w:val="24"/>
    </w:rPr>
  </w:style>
  <w:style w:styleId="Style_60" w:type="paragraph">
    <w:name w:val="Header and Footer"/>
    <w:link w:val="Style_60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60_ch" w:type="character">
    <w:name w:val="Header and Footer"/>
    <w:link w:val="Style_60"/>
    <w:rPr>
      <w:rFonts w:ascii="XO Thames" w:hAnsi="XO Thames"/>
      <w:sz w:val="28"/>
    </w:rPr>
  </w:style>
  <w:style w:styleId="Style_61" w:type="paragraph">
    <w:name w:val="Текст информации об изменениях"/>
    <w:basedOn w:val="Style_3"/>
    <w:next w:val="Style_3"/>
    <w:link w:val="Style_61_ch"/>
    <w:pPr>
      <w:widowControl w:val="0"/>
      <w:ind/>
      <w:jc w:val="both"/>
    </w:pPr>
    <w:rPr>
      <w:color w:val="353842"/>
      <w:sz w:val="20"/>
    </w:rPr>
  </w:style>
  <w:style w:styleId="Style_61_ch" w:type="character">
    <w:name w:val="Текст информации об изменениях"/>
    <w:basedOn w:val="Style_3_ch"/>
    <w:link w:val="Style_61"/>
    <w:rPr>
      <w:color w:val="353842"/>
      <w:sz w:val="20"/>
    </w:rPr>
  </w:style>
  <w:style w:styleId="Style_62" w:type="paragraph">
    <w:name w:val="toc 9"/>
    <w:next w:val="Style_3"/>
    <w:link w:val="Style_62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62_ch" w:type="character">
    <w:name w:val="toc 9"/>
    <w:link w:val="Style_62"/>
    <w:rPr>
      <w:rFonts w:ascii="XO Thames" w:hAnsi="XO Thames"/>
      <w:sz w:val="28"/>
    </w:rPr>
  </w:style>
  <w:style w:styleId="Style_54" w:type="paragraph">
    <w:name w:val="Default Paragraph Font"/>
    <w:link w:val="Style_54_ch"/>
  </w:style>
  <w:style w:styleId="Style_54_ch" w:type="character">
    <w:name w:val="Default Paragraph Font"/>
    <w:link w:val="Style_54"/>
  </w:style>
  <w:style w:styleId="Style_63" w:type="paragraph">
    <w:name w:val="Текст (справка)"/>
    <w:basedOn w:val="Style_3"/>
    <w:next w:val="Style_3"/>
    <w:link w:val="Style_63_ch"/>
    <w:pPr>
      <w:widowControl w:val="0"/>
      <w:ind w:firstLine="0" w:left="170" w:right="170"/>
      <w:jc w:val="left"/>
    </w:pPr>
  </w:style>
  <w:style w:styleId="Style_63_ch" w:type="character">
    <w:name w:val="Текст (справка)"/>
    <w:basedOn w:val="Style_3_ch"/>
    <w:link w:val="Style_63"/>
  </w:style>
  <w:style w:styleId="Style_64" w:type="paragraph">
    <w:name w:val="Продолжение ссылки"/>
    <w:basedOn w:val="Style_35"/>
    <w:link w:val="Style_64_ch"/>
  </w:style>
  <w:style w:styleId="Style_64_ch" w:type="character">
    <w:name w:val="Продолжение ссылки"/>
    <w:basedOn w:val="Style_35_ch"/>
    <w:link w:val="Style_64"/>
  </w:style>
  <w:style w:styleId="Style_65" w:type="paragraph">
    <w:name w:val="Информация о версии"/>
    <w:basedOn w:val="Style_44"/>
    <w:next w:val="Style_3"/>
    <w:link w:val="Style_65_ch"/>
    <w:pPr>
      <w:widowControl w:val="0"/>
      <w:ind w:firstLine="0"/>
      <w:jc w:val="both"/>
    </w:pPr>
    <w:rPr>
      <w:i w:val="1"/>
    </w:rPr>
  </w:style>
  <w:style w:styleId="Style_65_ch" w:type="character">
    <w:name w:val="Информация о версии"/>
    <w:basedOn w:val="Style_44_ch"/>
    <w:link w:val="Style_65"/>
    <w:rPr>
      <w:i w:val="1"/>
    </w:rPr>
  </w:style>
  <w:style w:styleId="Style_66" w:type="paragraph">
    <w:name w:val="Колонтитул (левый)"/>
    <w:basedOn w:val="Style_51"/>
    <w:next w:val="Style_3"/>
    <w:link w:val="Style_66_ch"/>
    <w:pPr>
      <w:widowControl w:val="0"/>
      <w:ind w:firstLine="0"/>
      <w:jc w:val="left"/>
    </w:pPr>
    <w:rPr>
      <w:sz w:val="16"/>
    </w:rPr>
  </w:style>
  <w:style w:styleId="Style_66_ch" w:type="character">
    <w:name w:val="Колонтитул (левый)"/>
    <w:basedOn w:val="Style_51_ch"/>
    <w:link w:val="Style_66"/>
    <w:rPr>
      <w:sz w:val="16"/>
    </w:rPr>
  </w:style>
  <w:style w:styleId="Style_67" w:type="paragraph">
    <w:name w:val="Активная гиперссылка"/>
    <w:basedOn w:val="Style_35"/>
    <w:link w:val="Style_67_ch"/>
    <w:rPr>
      <w:u w:val="single"/>
    </w:rPr>
  </w:style>
  <w:style w:styleId="Style_67_ch" w:type="character">
    <w:name w:val="Активная гиперссылка"/>
    <w:basedOn w:val="Style_35_ch"/>
    <w:link w:val="Style_67"/>
    <w:rPr>
      <w:u w:val="single"/>
    </w:rPr>
  </w:style>
  <w:style w:styleId="Style_1" w:type="paragraph">
    <w:name w:val="header"/>
    <w:basedOn w:val="Style_3"/>
    <w:link w:val="Style_1_ch"/>
    <w:pPr>
      <w:widowControl w:val="0"/>
      <w:tabs>
        <w:tab w:leader="none" w:pos="4677" w:val="center"/>
        <w:tab w:leader="none" w:pos="9355" w:val="right"/>
      </w:tabs>
      <w:ind/>
      <w:jc w:val="both"/>
    </w:pPr>
  </w:style>
  <w:style w:styleId="Style_1_ch" w:type="character">
    <w:name w:val="header"/>
    <w:basedOn w:val="Style_3_ch"/>
    <w:link w:val="Style_1"/>
  </w:style>
  <w:style w:styleId="Style_68" w:type="paragraph">
    <w:name w:val="Заголовок *"/>
    <w:basedOn w:val="Style_14"/>
    <w:next w:val="Style_3"/>
    <w:link w:val="Style_68_ch"/>
    <w:pPr>
      <w:widowControl w:val="0"/>
      <w:ind/>
      <w:jc w:val="both"/>
    </w:pPr>
    <w:rPr>
      <w:b w:val="1"/>
      <w:color w:val="0058A9"/>
      <w:shd w:fill="D4D0C8" w:val="clear"/>
    </w:rPr>
  </w:style>
  <w:style w:styleId="Style_68_ch" w:type="character">
    <w:name w:val="Заголовок *"/>
    <w:basedOn w:val="Style_14_ch"/>
    <w:link w:val="Style_68"/>
    <w:rPr>
      <w:b w:val="1"/>
      <w:color w:val="0058A9"/>
      <w:shd w:fill="D4D0C8" w:val="clear"/>
    </w:rPr>
  </w:style>
  <w:style w:styleId="Style_69" w:type="paragraph">
    <w:name w:val="toc 8"/>
    <w:next w:val="Style_3"/>
    <w:link w:val="Style_69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69_ch" w:type="character">
    <w:name w:val="toc 8"/>
    <w:link w:val="Style_69"/>
    <w:rPr>
      <w:rFonts w:ascii="XO Thames" w:hAnsi="XO Thames"/>
      <w:sz w:val="28"/>
    </w:rPr>
  </w:style>
  <w:style w:styleId="Style_70" w:type="paragraph">
    <w:name w:val="Информация об изменениях"/>
    <w:basedOn w:val="Style_61"/>
    <w:next w:val="Style_3"/>
    <w:link w:val="Style_70_ch"/>
    <w:pPr>
      <w:widowControl w:val="0"/>
      <w:spacing w:before="180"/>
      <w:ind w:firstLine="0" w:left="360" w:right="360"/>
      <w:jc w:val="both"/>
    </w:pPr>
    <w:rPr>
      <w:shd w:fill="EAEFED" w:val="clear"/>
    </w:rPr>
  </w:style>
  <w:style w:styleId="Style_70_ch" w:type="character">
    <w:name w:val="Информация об изменениях"/>
    <w:basedOn w:val="Style_61_ch"/>
    <w:link w:val="Style_70"/>
    <w:rPr>
      <w:shd w:fill="EAEFED" w:val="clear"/>
    </w:rPr>
  </w:style>
  <w:style w:styleId="Style_71" w:type="paragraph">
    <w:name w:val="Balloon Text"/>
    <w:basedOn w:val="Style_3"/>
    <w:link w:val="Style_71_ch"/>
    <w:pPr>
      <w:widowControl w:val="0"/>
      <w:ind/>
      <w:jc w:val="both"/>
    </w:pPr>
    <w:rPr>
      <w:rFonts w:ascii="Tahoma" w:hAnsi="Tahoma"/>
      <w:sz w:val="16"/>
    </w:rPr>
  </w:style>
  <w:style w:styleId="Style_71_ch" w:type="character">
    <w:name w:val="Balloon Text"/>
    <w:basedOn w:val="Style_3_ch"/>
    <w:link w:val="Style_71"/>
    <w:rPr>
      <w:rFonts w:ascii="Tahoma" w:hAnsi="Tahoma"/>
      <w:sz w:val="16"/>
    </w:rPr>
  </w:style>
  <w:style w:styleId="Style_72" w:type="paragraph">
    <w:name w:val="Удалённый текст"/>
    <w:link w:val="Style_72_ch"/>
    <w:rPr>
      <w:color w:val="000000"/>
      <w:shd w:fill="C4C413" w:val="clear"/>
    </w:rPr>
  </w:style>
  <w:style w:styleId="Style_72_ch" w:type="character">
    <w:name w:val="Удалённый текст"/>
    <w:link w:val="Style_72"/>
    <w:rPr>
      <w:color w:val="000000"/>
      <w:shd w:fill="C4C413" w:val="clear"/>
    </w:rPr>
  </w:style>
  <w:style w:styleId="Style_73" w:type="paragraph">
    <w:name w:val="Заголовок статьи"/>
    <w:basedOn w:val="Style_3"/>
    <w:next w:val="Style_3"/>
    <w:link w:val="Style_73_ch"/>
    <w:pPr>
      <w:widowControl w:val="0"/>
      <w:ind w:hanging="892" w:left="1612"/>
      <w:jc w:val="both"/>
    </w:pPr>
  </w:style>
  <w:style w:styleId="Style_73_ch" w:type="character">
    <w:name w:val="Заголовок статьи"/>
    <w:basedOn w:val="Style_3_ch"/>
    <w:link w:val="Style_73"/>
  </w:style>
  <w:style w:styleId="Style_74" w:type="paragraph">
    <w:name w:val="toc 5"/>
    <w:next w:val="Style_3"/>
    <w:link w:val="Style_74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74_ch" w:type="character">
    <w:name w:val="toc 5"/>
    <w:link w:val="Style_74"/>
    <w:rPr>
      <w:rFonts w:ascii="XO Thames" w:hAnsi="XO Thames"/>
      <w:sz w:val="28"/>
    </w:rPr>
  </w:style>
  <w:style w:styleId="Style_75" w:type="paragraph">
    <w:name w:val="Заголовок собственного сообщения"/>
    <w:basedOn w:val="Style_7"/>
    <w:link w:val="Style_75_ch"/>
  </w:style>
  <w:style w:styleId="Style_75_ch" w:type="character">
    <w:name w:val="Заголовок собственного сообщения"/>
    <w:basedOn w:val="Style_7_ch"/>
    <w:link w:val="Style_75"/>
  </w:style>
  <w:style w:styleId="Style_76" w:type="paragraph">
    <w:name w:val="Примечание."/>
    <w:basedOn w:val="Style_11"/>
    <w:next w:val="Style_3"/>
    <w:link w:val="Style_76_ch"/>
    <w:pPr>
      <w:widowControl w:val="0"/>
      <w:ind/>
      <w:jc w:val="both"/>
    </w:pPr>
  </w:style>
  <w:style w:styleId="Style_76_ch" w:type="character">
    <w:name w:val="Примечание."/>
    <w:basedOn w:val="Style_11_ch"/>
    <w:link w:val="Style_76"/>
  </w:style>
  <w:style w:styleId="Style_77" w:type="paragraph">
    <w:name w:val="Пример."/>
    <w:basedOn w:val="Style_11"/>
    <w:next w:val="Style_3"/>
    <w:link w:val="Style_77_ch"/>
    <w:pPr>
      <w:widowControl w:val="0"/>
      <w:ind/>
      <w:jc w:val="both"/>
    </w:pPr>
  </w:style>
  <w:style w:styleId="Style_77_ch" w:type="character">
    <w:name w:val="Пример."/>
    <w:basedOn w:val="Style_11_ch"/>
    <w:link w:val="Style_77"/>
  </w:style>
  <w:style w:styleId="Style_44" w:type="paragraph">
    <w:name w:val="Комментарий"/>
    <w:basedOn w:val="Style_63"/>
    <w:next w:val="Style_3"/>
    <w:link w:val="Style_44_ch"/>
    <w:pPr>
      <w:widowControl w:val="0"/>
      <w:spacing w:before="75"/>
      <w:ind w:firstLine="0" w:right="0"/>
      <w:jc w:val="both"/>
    </w:pPr>
    <w:rPr>
      <w:color w:val="353842"/>
      <w:shd w:fill="F0F0F0" w:val="clear"/>
    </w:rPr>
  </w:style>
  <w:style w:styleId="Style_44_ch" w:type="character">
    <w:name w:val="Комментарий"/>
    <w:basedOn w:val="Style_63_ch"/>
    <w:link w:val="Style_44"/>
    <w:rPr>
      <w:color w:val="353842"/>
      <w:shd w:fill="F0F0F0" w:val="clear"/>
    </w:rPr>
  </w:style>
  <w:style w:styleId="Style_78" w:type="paragraph">
    <w:name w:val="Технический комментарий"/>
    <w:basedOn w:val="Style_3"/>
    <w:next w:val="Style_3"/>
    <w:link w:val="Style_78_ch"/>
    <w:pPr>
      <w:widowControl w:val="0"/>
      <w:ind w:firstLine="0"/>
      <w:jc w:val="left"/>
    </w:pPr>
    <w:rPr>
      <w:color w:val="463F31"/>
      <w:shd w:fill="FFFFA6" w:val="clear"/>
    </w:rPr>
  </w:style>
  <w:style w:styleId="Style_78_ch" w:type="character">
    <w:name w:val="Технический комментарий"/>
    <w:basedOn w:val="Style_3_ch"/>
    <w:link w:val="Style_78"/>
    <w:rPr>
      <w:color w:val="463F31"/>
      <w:shd w:fill="FFFFA6" w:val="clear"/>
    </w:rPr>
  </w:style>
  <w:style w:styleId="Style_79" w:type="paragraph">
    <w:name w:val="footer"/>
    <w:basedOn w:val="Style_3"/>
    <w:link w:val="Style_79_ch"/>
    <w:pPr>
      <w:widowControl w:val="0"/>
      <w:tabs>
        <w:tab w:leader="none" w:pos="4677" w:val="center"/>
        <w:tab w:leader="none" w:pos="9355" w:val="right"/>
      </w:tabs>
      <w:ind/>
      <w:jc w:val="both"/>
    </w:pPr>
  </w:style>
  <w:style w:styleId="Style_79_ch" w:type="character">
    <w:name w:val="footer"/>
    <w:basedOn w:val="Style_3_ch"/>
    <w:link w:val="Style_79"/>
  </w:style>
  <w:style w:styleId="Style_80" w:type="paragraph">
    <w:name w:val="Подзаголовок для информации об изменениях"/>
    <w:basedOn w:val="Style_61"/>
    <w:next w:val="Style_3"/>
    <w:link w:val="Style_80_ch"/>
    <w:pPr>
      <w:widowControl w:val="0"/>
      <w:ind/>
      <w:jc w:val="both"/>
    </w:pPr>
    <w:rPr>
      <w:b w:val="1"/>
    </w:rPr>
  </w:style>
  <w:style w:styleId="Style_80_ch" w:type="character">
    <w:name w:val="Подзаголовок для информации об изменениях"/>
    <w:basedOn w:val="Style_61_ch"/>
    <w:link w:val="Style_80"/>
    <w:rPr>
      <w:b w:val="1"/>
    </w:rPr>
  </w:style>
  <w:style w:styleId="Style_81" w:type="paragraph">
    <w:name w:val="Subtitle"/>
    <w:next w:val="Style_3"/>
    <w:link w:val="Style_81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81_ch" w:type="character">
    <w:name w:val="Subtitle"/>
    <w:link w:val="Style_81"/>
    <w:rPr>
      <w:rFonts w:ascii="XO Thames" w:hAnsi="XO Thames"/>
      <w:i w:val="1"/>
      <w:sz w:val="24"/>
    </w:rPr>
  </w:style>
  <w:style w:styleId="Style_82" w:type="paragraph">
    <w:name w:val="Не вступил в силу"/>
    <w:basedOn w:val="Style_7"/>
    <w:link w:val="Style_82_ch"/>
    <w:rPr>
      <w:b w:val="0"/>
      <w:color w:val="000000"/>
      <w:shd w:fill="D8EDE8" w:val="clear"/>
    </w:rPr>
  </w:style>
  <w:style w:styleId="Style_82_ch" w:type="character">
    <w:name w:val="Не вступил в силу"/>
    <w:basedOn w:val="Style_7_ch"/>
    <w:link w:val="Style_82"/>
    <w:rPr>
      <w:b w:val="0"/>
      <w:color w:val="000000"/>
      <w:shd w:fill="D8EDE8" w:val="clear"/>
    </w:rPr>
  </w:style>
  <w:style w:styleId="Style_83" w:type="paragraph">
    <w:name w:val="Моноширинный"/>
    <w:basedOn w:val="Style_3"/>
    <w:next w:val="Style_3"/>
    <w:link w:val="Style_83_ch"/>
    <w:pPr>
      <w:widowControl w:val="0"/>
      <w:ind w:firstLine="0"/>
      <w:jc w:val="left"/>
    </w:pPr>
    <w:rPr>
      <w:rFonts w:ascii="Courier New" w:hAnsi="Courier New"/>
    </w:rPr>
  </w:style>
  <w:style w:styleId="Style_83_ch" w:type="character">
    <w:name w:val="Моноширинный"/>
    <w:basedOn w:val="Style_3_ch"/>
    <w:link w:val="Style_83"/>
    <w:rPr>
      <w:rFonts w:ascii="Courier New" w:hAnsi="Courier New"/>
    </w:rPr>
  </w:style>
  <w:style w:styleId="Style_84" w:type="paragraph">
    <w:name w:val="Добавленный текст"/>
    <w:link w:val="Style_84_ch"/>
    <w:rPr>
      <w:color w:val="000000"/>
      <w:shd w:fill="C1D7FF" w:val="clear"/>
    </w:rPr>
  </w:style>
  <w:style w:styleId="Style_84_ch" w:type="character">
    <w:name w:val="Добавленный текст"/>
    <w:link w:val="Style_84"/>
    <w:rPr>
      <w:color w:val="000000"/>
      <w:shd w:fill="C1D7FF" w:val="clear"/>
    </w:rPr>
  </w:style>
  <w:style w:styleId="Style_85" w:type="paragraph">
    <w:name w:val="Title"/>
    <w:next w:val="Style_3"/>
    <w:link w:val="Style_85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5_ch" w:type="character">
    <w:name w:val="Title"/>
    <w:link w:val="Style_85"/>
    <w:rPr>
      <w:rFonts w:ascii="XO Thames" w:hAnsi="XO Thames"/>
      <w:b w:val="1"/>
      <w:caps w:val="1"/>
      <w:sz w:val="40"/>
    </w:rPr>
  </w:style>
  <w:style w:styleId="Style_86" w:type="paragraph">
    <w:name w:val="heading 4"/>
    <w:basedOn w:val="Style_27"/>
    <w:next w:val="Style_3"/>
    <w:link w:val="Style_86_ch"/>
    <w:uiPriority w:val="9"/>
    <w:qFormat/>
    <w:pPr>
      <w:widowControl w:val="0"/>
      <w:ind w:firstLine="0"/>
      <w:jc w:val="center"/>
      <w:outlineLvl w:val="3"/>
    </w:pPr>
  </w:style>
  <w:style w:styleId="Style_86_ch" w:type="character">
    <w:name w:val="heading 4"/>
    <w:basedOn w:val="Style_27_ch"/>
    <w:link w:val="Style_86"/>
  </w:style>
  <w:style w:styleId="Style_87" w:type="paragraph">
    <w:name w:val="Интерактивный заголовок"/>
    <w:basedOn w:val="Style_68"/>
    <w:next w:val="Style_3"/>
    <w:link w:val="Style_87_ch"/>
    <w:pPr>
      <w:widowControl w:val="0"/>
      <w:ind/>
      <w:jc w:val="both"/>
    </w:pPr>
    <w:rPr>
      <w:u w:val="single"/>
    </w:rPr>
  </w:style>
  <w:style w:styleId="Style_87_ch" w:type="character">
    <w:name w:val="Интерактивный заголовок"/>
    <w:basedOn w:val="Style_68_ch"/>
    <w:link w:val="Style_87"/>
    <w:rPr>
      <w:u w:val="single"/>
    </w:rPr>
  </w:style>
  <w:style w:styleId="Style_38" w:type="paragraph">
    <w:name w:val="Заголовок ЭР (левое окно)"/>
    <w:basedOn w:val="Style_3"/>
    <w:next w:val="Style_3"/>
    <w:link w:val="Style_38_ch"/>
    <w:pPr>
      <w:widowControl w:val="0"/>
      <w:spacing w:after="250" w:before="300"/>
      <w:ind w:firstLine="0"/>
      <w:jc w:val="center"/>
    </w:pPr>
    <w:rPr>
      <w:b w:val="1"/>
      <w:color w:val="26282F"/>
      <w:sz w:val="28"/>
    </w:rPr>
  </w:style>
  <w:style w:styleId="Style_38_ch" w:type="character">
    <w:name w:val="Заголовок ЭР (левое окно)"/>
    <w:basedOn w:val="Style_3_ch"/>
    <w:link w:val="Style_38"/>
    <w:rPr>
      <w:b w:val="1"/>
      <w:color w:val="26282F"/>
      <w:sz w:val="28"/>
    </w:rPr>
  </w:style>
  <w:style w:styleId="Style_28" w:type="paragraph">
    <w:name w:val="heading 2"/>
    <w:basedOn w:val="Style_25"/>
    <w:next w:val="Style_3"/>
    <w:link w:val="Style_28_ch"/>
    <w:uiPriority w:val="9"/>
    <w:qFormat/>
    <w:pPr>
      <w:widowControl w:val="0"/>
      <w:ind w:firstLine="0"/>
      <w:jc w:val="center"/>
      <w:outlineLvl w:val="1"/>
    </w:pPr>
  </w:style>
  <w:style w:styleId="Style_28_ch" w:type="character">
    <w:name w:val="heading 2"/>
    <w:basedOn w:val="Style_25_ch"/>
    <w:link w:val="Style_28"/>
  </w:style>
  <w:style w:styleId="Style_88" w:type="paragraph">
    <w:name w:val="Формула"/>
    <w:basedOn w:val="Style_3"/>
    <w:next w:val="Style_3"/>
    <w:link w:val="Style_88_ch"/>
    <w:pPr>
      <w:widowControl w:val="0"/>
      <w:spacing w:after="240" w:before="240"/>
      <w:ind w:firstLine="300" w:left="420" w:right="420"/>
      <w:jc w:val="both"/>
    </w:pPr>
    <w:rPr>
      <w:shd w:fill="FAF3E9" w:val="clear"/>
    </w:rPr>
  </w:style>
  <w:style w:styleId="Style_88_ch" w:type="character">
    <w:name w:val="Формула"/>
    <w:basedOn w:val="Style_3_ch"/>
    <w:link w:val="Style_88"/>
    <w:rPr>
      <w:shd w:fill="FAF3E9" w:val="clear"/>
    </w:rPr>
  </w:style>
  <w:style w:styleId="Style_35" w:type="paragraph">
    <w:name w:val="Гипертекстовая ссылка"/>
    <w:basedOn w:val="Style_7"/>
    <w:link w:val="Style_35_ch"/>
    <w:rPr>
      <w:b w:val="0"/>
      <w:color w:val="106BBE"/>
    </w:rPr>
  </w:style>
  <w:style w:styleId="Style_35_ch" w:type="character">
    <w:name w:val="Гипертекстовая ссылка"/>
    <w:basedOn w:val="Style_7_ch"/>
    <w:link w:val="Style_35"/>
    <w:rPr>
      <w:b w:val="0"/>
      <w:color w:val="106BBE"/>
    </w:rPr>
  </w:style>
  <w:style w:styleId="Style_89" w:type="paragraph">
    <w:name w:val="Дочерний элемент списка"/>
    <w:basedOn w:val="Style_3"/>
    <w:next w:val="Style_3"/>
    <w:link w:val="Style_89_ch"/>
    <w:pPr>
      <w:widowControl w:val="0"/>
      <w:ind w:firstLine="0" w:right="300"/>
      <w:jc w:val="both"/>
    </w:pPr>
    <w:rPr>
      <w:color w:val="868381"/>
      <w:sz w:val="22"/>
    </w:rPr>
  </w:style>
  <w:style w:styleId="Style_89_ch" w:type="character">
    <w:name w:val="Дочерний элемент списка"/>
    <w:basedOn w:val="Style_3_ch"/>
    <w:link w:val="Style_89"/>
    <w:rPr>
      <w:color w:val="868381"/>
      <w:sz w:val="22"/>
    </w:rPr>
  </w:style>
  <w:style w:default="1" w:styleId="Style_2" w:type="table">
    <w:name w:val="Normal Table"/>
    <w:tblPr>
      <w:jc w:val="left"/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2025-10-01T07:19:36Z</dcterms:created>
  <dcterms:modified xsi:type="dcterms:W3CDTF">2025-10-01T07:19:40Z</dcterms:modified>
</cp:coreProperties>
</file>